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889465" w14:textId="0DC7563E" w:rsidR="00FC6B0F" w:rsidRDefault="003509C1">
      <w:pPr>
        <w:pStyle w:val="NormalnyWeb"/>
        <w:spacing w:before="0" w:after="0" w:line="240" w:lineRule="auto"/>
        <w:jc w:val="center"/>
        <w:rPr>
          <w:rFonts w:cs="Calibri"/>
          <w:b/>
          <w:bCs/>
          <w:color w:val="000000"/>
        </w:rPr>
      </w:pPr>
      <w:r>
        <w:rPr>
          <w:rFonts w:ascii="Calibri" w:hAnsi="Calibri" w:cs="Calibri"/>
          <w:b/>
          <w:bCs/>
          <w:color w:val="000000"/>
          <w:sz w:val="22"/>
          <w:szCs w:val="22"/>
        </w:rPr>
        <w:t xml:space="preserve">WZÓR UMOWY Nr </w:t>
      </w:r>
      <w:r w:rsidR="005D556C">
        <w:rPr>
          <w:rFonts w:ascii="Calibri" w:hAnsi="Calibri" w:cs="Calibri"/>
          <w:b/>
          <w:bCs/>
          <w:color w:val="000000"/>
          <w:sz w:val="22"/>
          <w:szCs w:val="22"/>
        </w:rPr>
        <w:t>…………………</w:t>
      </w:r>
    </w:p>
    <w:p w14:paraId="3DB1BB49" w14:textId="77777777" w:rsidR="00FC6B0F" w:rsidRDefault="00FC6B0F">
      <w:pPr>
        <w:pStyle w:val="NormalnyWeb"/>
        <w:spacing w:before="0" w:after="0" w:line="240" w:lineRule="auto"/>
        <w:jc w:val="center"/>
        <w:rPr>
          <w:rFonts w:cs="Calibri"/>
          <w:b/>
          <w:bCs/>
          <w:color w:val="000000"/>
        </w:rPr>
      </w:pPr>
    </w:p>
    <w:p w14:paraId="27C02B4F" w14:textId="0CC52124" w:rsidR="00FC6B0F" w:rsidRPr="008B1E99" w:rsidRDefault="003509C1" w:rsidP="008B1E99">
      <w:pPr>
        <w:spacing w:after="0"/>
        <w:jc w:val="both"/>
        <w:rPr>
          <w:rFonts w:ascii="Arial" w:eastAsia="Arial" w:hAnsi="Arial" w:cs="Arial"/>
          <w:b/>
          <w:sz w:val="20"/>
          <w:szCs w:val="20"/>
          <w:lang w:eastAsia="pl-PL"/>
        </w:rPr>
      </w:pPr>
      <w:r>
        <w:rPr>
          <w:rFonts w:cs="Calibri"/>
          <w:bCs/>
          <w:color w:val="000000"/>
        </w:rPr>
        <w:t>zawarta w dniu ….......…..202</w:t>
      </w:r>
      <w:r w:rsidR="00CF4F81">
        <w:rPr>
          <w:rFonts w:cs="Calibri"/>
          <w:bCs/>
          <w:color w:val="000000"/>
        </w:rPr>
        <w:t>4</w:t>
      </w:r>
      <w:r>
        <w:rPr>
          <w:rFonts w:cs="Calibri"/>
          <w:bCs/>
          <w:color w:val="000000"/>
        </w:rPr>
        <w:t xml:space="preserve"> r. w Wołowie, w wyniku wyboru najkorzystniejszej oferty w postępowaniu pn.: </w:t>
      </w:r>
      <w:r w:rsidR="008B1E99" w:rsidRPr="008B1E99">
        <w:rPr>
          <w:rFonts w:ascii="Arial" w:eastAsia="Arial" w:hAnsi="Arial" w:cs="Arial"/>
          <w:b/>
          <w:sz w:val="20"/>
          <w:szCs w:val="20"/>
          <w:lang w:eastAsia="pl-PL"/>
        </w:rPr>
        <w:t>„</w:t>
      </w:r>
      <w:r w:rsidR="008B1E99" w:rsidRPr="008B1E99">
        <w:rPr>
          <w:rFonts w:ascii="Albert Sans" w:eastAsia="Times New Roman" w:hAnsi="Albert Sans" w:cs="Arial"/>
          <w:b/>
          <w:bCs/>
          <w:iCs/>
          <w:color w:val="000000"/>
          <w:sz w:val="20"/>
          <w:szCs w:val="20"/>
          <w:shd w:val="clear" w:color="auto" w:fill="FFFFFF"/>
          <w:lang w:eastAsia="pl-PL"/>
        </w:rPr>
        <w:t xml:space="preserve">Sukcesywne dostawy produktów mrożonych  do stołówki Zespołu Szkół Publicznych w </w:t>
      </w:r>
      <w:r w:rsidR="00CF4F81">
        <w:rPr>
          <w:rFonts w:ascii="Albert Sans" w:eastAsia="Times New Roman" w:hAnsi="Albert Sans" w:cs="Arial"/>
          <w:b/>
          <w:bCs/>
          <w:iCs/>
          <w:color w:val="000000"/>
          <w:sz w:val="20"/>
          <w:szCs w:val="20"/>
          <w:lang w:eastAsia="pl-PL"/>
        </w:rPr>
        <w:t>Lubiążu w 2025</w:t>
      </w:r>
      <w:r w:rsidR="008B1E99" w:rsidRPr="008B1E99">
        <w:rPr>
          <w:rFonts w:ascii="Albert Sans" w:eastAsia="Times New Roman" w:hAnsi="Albert Sans" w:cs="Arial"/>
          <w:b/>
          <w:bCs/>
          <w:iCs/>
          <w:color w:val="000000"/>
          <w:sz w:val="20"/>
          <w:szCs w:val="20"/>
          <w:lang w:eastAsia="pl-PL"/>
        </w:rPr>
        <w:t xml:space="preserve"> roku”</w:t>
      </w:r>
      <w:r w:rsidR="008B1E99">
        <w:rPr>
          <w:rFonts w:ascii="Arial" w:eastAsia="Arial" w:hAnsi="Arial" w:cs="Arial"/>
          <w:b/>
          <w:sz w:val="20"/>
          <w:szCs w:val="20"/>
          <w:lang w:eastAsia="pl-PL"/>
        </w:rPr>
        <w:t xml:space="preserve"> </w:t>
      </w:r>
      <w:r>
        <w:rPr>
          <w:rFonts w:cs="Calibri"/>
          <w:bCs/>
          <w:color w:val="000000"/>
        </w:rPr>
        <w:t>pomiędzy:</w:t>
      </w:r>
    </w:p>
    <w:p w14:paraId="19AE0091" w14:textId="77777777" w:rsidR="005D556C" w:rsidRDefault="005D556C" w:rsidP="005D556C">
      <w:pPr>
        <w:spacing w:after="0" w:line="240" w:lineRule="auto"/>
        <w:jc w:val="both"/>
        <w:rPr>
          <w:rFonts w:cs="Calibri"/>
          <w:color w:val="000000"/>
        </w:rPr>
      </w:pPr>
      <w:r w:rsidRPr="005D556C">
        <w:rPr>
          <w:rFonts w:asciiTheme="minorHAnsi" w:hAnsiTheme="minorHAnsi" w:cstheme="minorHAnsi"/>
          <w:color w:val="000000"/>
          <w:lang w:eastAsia="pl-PL"/>
        </w:rPr>
        <w:t>Zespołem Szkół Publicznych w Lubiążu, ul. Wojska Polskiego 3a, Lubiąż,56-100 Wołów</w:t>
      </w:r>
      <w:r>
        <w:rPr>
          <w:rFonts w:cs="Calibri"/>
          <w:color w:val="000000"/>
        </w:rPr>
        <w:t xml:space="preserve"> </w:t>
      </w:r>
      <w:r w:rsidR="003509C1">
        <w:rPr>
          <w:rFonts w:cs="Calibri"/>
          <w:color w:val="000000"/>
        </w:rPr>
        <w:t>reprezentowaną przez</w:t>
      </w:r>
    </w:p>
    <w:p w14:paraId="4BD84FC9" w14:textId="246D62A8" w:rsidR="005D556C" w:rsidRDefault="00084B12" w:rsidP="005D556C">
      <w:pPr>
        <w:spacing w:after="0" w:line="240" w:lineRule="auto"/>
        <w:jc w:val="both"/>
        <w:rPr>
          <w:rFonts w:cs="Calibri"/>
          <w:color w:val="000000"/>
        </w:rPr>
      </w:pPr>
      <w:r>
        <w:rPr>
          <w:rFonts w:cs="Calibri"/>
          <w:color w:val="000000"/>
        </w:rPr>
        <w:t>Adama  Zdobylaka</w:t>
      </w:r>
      <w:r w:rsidR="005D556C">
        <w:rPr>
          <w:rFonts w:cs="Calibri"/>
          <w:color w:val="000000"/>
        </w:rPr>
        <w:t>..</w:t>
      </w:r>
      <w:r w:rsidR="003509C1">
        <w:rPr>
          <w:rFonts w:cs="Calibri"/>
          <w:color w:val="000000"/>
        </w:rPr>
        <w:t xml:space="preserve"> – </w:t>
      </w:r>
      <w:r w:rsidR="005D556C">
        <w:rPr>
          <w:rFonts w:cs="Calibri"/>
          <w:color w:val="000000"/>
        </w:rPr>
        <w:t>Dyrektora</w:t>
      </w:r>
      <w:r w:rsidR="003509C1">
        <w:rPr>
          <w:rFonts w:cs="Calibri"/>
          <w:color w:val="000000"/>
        </w:rPr>
        <w:t>,</w:t>
      </w:r>
    </w:p>
    <w:p w14:paraId="1CC8C776" w14:textId="00DB39D0" w:rsidR="00FC6B0F" w:rsidRPr="005D556C" w:rsidRDefault="003509C1" w:rsidP="005D556C">
      <w:pPr>
        <w:spacing w:after="0" w:line="240" w:lineRule="auto"/>
        <w:jc w:val="both"/>
        <w:rPr>
          <w:rFonts w:ascii="Albert Sans" w:hAnsi="Albert Sans" w:cs="Arial"/>
          <w:color w:val="000000"/>
          <w:sz w:val="20"/>
          <w:lang w:eastAsia="pl-PL"/>
        </w:rPr>
      </w:pPr>
      <w:r>
        <w:rPr>
          <w:rFonts w:cs="Calibri"/>
          <w:color w:val="000000"/>
        </w:rPr>
        <w:t xml:space="preserve">przy kontrasygnacie </w:t>
      </w:r>
      <w:r w:rsidR="00AD261F">
        <w:rPr>
          <w:rFonts w:cs="Calibri"/>
          <w:color w:val="000000"/>
        </w:rPr>
        <w:t>Głównego Księgowego</w:t>
      </w:r>
      <w:r>
        <w:rPr>
          <w:rFonts w:cs="Calibri"/>
          <w:color w:val="000000"/>
        </w:rPr>
        <w:t xml:space="preserve"> - </w:t>
      </w:r>
      <w:r w:rsidR="005D556C">
        <w:rPr>
          <w:rFonts w:cs="Calibri"/>
          <w:color w:val="000000"/>
        </w:rPr>
        <w:t>…………………</w:t>
      </w:r>
    </w:p>
    <w:p w14:paraId="5D98CAB7" w14:textId="77777777" w:rsidR="00FC6B0F" w:rsidRDefault="003509C1" w:rsidP="005D556C">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zwaną dalej </w:t>
      </w:r>
      <w:r>
        <w:rPr>
          <w:rFonts w:ascii="Calibri" w:hAnsi="Calibri" w:cs="Calibri"/>
          <w:b/>
          <w:bCs/>
          <w:color w:val="000000"/>
          <w:sz w:val="22"/>
          <w:szCs w:val="22"/>
        </w:rPr>
        <w:t>„Zamawiającym”</w:t>
      </w:r>
      <w:r>
        <w:rPr>
          <w:rFonts w:ascii="Calibri" w:hAnsi="Calibri" w:cs="Calibri"/>
          <w:color w:val="000000"/>
          <w:sz w:val="22"/>
          <w:szCs w:val="22"/>
        </w:rPr>
        <w:t xml:space="preserve">, </w:t>
      </w:r>
    </w:p>
    <w:p w14:paraId="49A5A7F2" w14:textId="77777777" w:rsidR="00FC6B0F" w:rsidRDefault="003509C1">
      <w:pPr>
        <w:pStyle w:val="NormalnyWeb"/>
        <w:spacing w:before="0" w:after="0" w:line="240" w:lineRule="auto"/>
        <w:jc w:val="both"/>
        <w:rPr>
          <w:rFonts w:ascii="Calibri" w:eastAsia="Calibri" w:hAnsi="Calibri" w:cs="Calibri"/>
          <w:color w:val="000000"/>
          <w:sz w:val="22"/>
          <w:szCs w:val="22"/>
        </w:rPr>
      </w:pPr>
      <w:r>
        <w:rPr>
          <w:rFonts w:ascii="Calibri" w:hAnsi="Calibri" w:cs="Calibri"/>
          <w:color w:val="000000"/>
          <w:sz w:val="22"/>
          <w:szCs w:val="22"/>
        </w:rPr>
        <w:t>a</w:t>
      </w:r>
    </w:p>
    <w:p w14:paraId="7328C41B"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eastAsia="Calibri" w:hAnsi="Calibri" w:cs="Calibri"/>
          <w:color w:val="000000"/>
          <w:sz w:val="22"/>
          <w:szCs w:val="22"/>
        </w:rPr>
        <w:t>………………………………………………………………………………………………</w:t>
      </w:r>
    </w:p>
    <w:p w14:paraId="7DF82DCD"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reprezentowanym przez: ………………………………………………………………</w:t>
      </w:r>
    </w:p>
    <w:p w14:paraId="35020430" w14:textId="77777777" w:rsidR="00FC6B0F" w:rsidRDefault="003509C1">
      <w:pPr>
        <w:pStyle w:val="NormalnyWeb"/>
        <w:spacing w:before="0" w:after="0" w:line="240" w:lineRule="auto"/>
        <w:jc w:val="both"/>
      </w:pPr>
      <w:r>
        <w:rPr>
          <w:rFonts w:ascii="Calibri" w:hAnsi="Calibri" w:cs="Calibri"/>
          <w:color w:val="000000"/>
          <w:sz w:val="22"/>
          <w:szCs w:val="22"/>
        </w:rPr>
        <w:t xml:space="preserve">zwanym dalej </w:t>
      </w:r>
      <w:r>
        <w:rPr>
          <w:rFonts w:ascii="Calibri" w:hAnsi="Calibri" w:cs="Calibri"/>
          <w:b/>
          <w:bCs/>
          <w:color w:val="000000"/>
          <w:sz w:val="22"/>
          <w:szCs w:val="22"/>
        </w:rPr>
        <w:t>„ Wykonawcą”</w:t>
      </w:r>
    </w:p>
    <w:p w14:paraId="296782E0" w14:textId="77777777" w:rsidR="00FC6B0F" w:rsidRDefault="00FC6B0F">
      <w:pPr>
        <w:pStyle w:val="NormalnyWeb"/>
        <w:spacing w:before="0" w:after="0" w:line="240" w:lineRule="auto"/>
        <w:jc w:val="both"/>
      </w:pPr>
    </w:p>
    <w:p w14:paraId="0FBE9150" w14:textId="15E335DF" w:rsidR="00DA3D32" w:rsidRDefault="00DA3D32">
      <w:pPr>
        <w:spacing w:after="0" w:line="240" w:lineRule="auto"/>
        <w:jc w:val="both"/>
        <w:rPr>
          <w:rFonts w:cs="Calibri"/>
        </w:rPr>
      </w:pPr>
      <w:r w:rsidRPr="00DA3D32">
        <w:rPr>
          <w:rFonts w:cs="Calibri"/>
        </w:rPr>
        <w:t xml:space="preserve">W rezultacie przeprowadzenia przez Zamawiającego postępowania o udzielenie zamówienia wyłączonego z obowiązku stosowania ustawy z dnia 11 września 2019 r. Prawo zamówień publicznych (dalej jako: Pzp), w związku z tym, że jego wartość nie przekracza kwoty 130 000 zł określonej w przepisie art. 2 ust. 1 pkt 1 </w:t>
      </w:r>
      <w:r w:rsidR="00CF4F81">
        <w:rPr>
          <w:rFonts w:cs="Calibri"/>
        </w:rPr>
        <w:t>(t. j. Dz. U. z 2024 r., poz. 1320</w:t>
      </w:r>
      <w:r w:rsidR="004F02AB">
        <w:rPr>
          <w:rFonts w:cs="Calibri"/>
        </w:rPr>
        <w:t xml:space="preserve"> z. m</w:t>
      </w:r>
      <w:r w:rsidR="00D9312B" w:rsidRPr="00D9312B">
        <w:rPr>
          <w:rFonts w:cs="Calibri"/>
        </w:rPr>
        <w:t>),</w:t>
      </w:r>
      <w:r w:rsidRPr="00DA3D32">
        <w:rPr>
          <w:rFonts w:cs="Calibri"/>
        </w:rPr>
        <w:t xml:space="preserve"> została zawarta umowa o następującej treści:</w:t>
      </w:r>
    </w:p>
    <w:p w14:paraId="50339EB9" w14:textId="77777777" w:rsidR="005D556C" w:rsidRDefault="005D556C">
      <w:pPr>
        <w:spacing w:after="0" w:line="240" w:lineRule="auto"/>
        <w:jc w:val="both"/>
        <w:rPr>
          <w:rFonts w:cs="Calibri"/>
          <w:b/>
          <w:bCs/>
          <w:color w:val="000000"/>
        </w:rPr>
      </w:pPr>
    </w:p>
    <w:p w14:paraId="473BC15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14:paraId="54902A07" w14:textId="03345286" w:rsidR="00FC6B0F" w:rsidRPr="00D10CF0" w:rsidRDefault="003509C1" w:rsidP="00D10CF0">
      <w:pPr>
        <w:pStyle w:val="NormalnyWeb"/>
        <w:numPr>
          <w:ilvl w:val="0"/>
          <w:numId w:val="27"/>
        </w:numPr>
        <w:spacing w:before="0" w:after="0" w:line="240" w:lineRule="auto"/>
        <w:jc w:val="both"/>
        <w:rPr>
          <w:rFonts w:asciiTheme="minorHAnsi" w:hAnsiTheme="minorHAnsi" w:cstheme="minorHAnsi"/>
          <w:color w:val="000000"/>
          <w:sz w:val="22"/>
          <w:szCs w:val="22"/>
        </w:rPr>
      </w:pPr>
      <w:r>
        <w:rPr>
          <w:rFonts w:ascii="Calibri" w:hAnsi="Calibri" w:cs="Calibri"/>
          <w:color w:val="000000"/>
          <w:sz w:val="22"/>
          <w:szCs w:val="22"/>
        </w:rPr>
        <w:t xml:space="preserve">Na podstawie niniejszej umowy Zamawiający zleca, a Wykonawca zobowiązuje się dostarczać Zamawiającemu sukcesywnie, zgodnie ze składanymi w ciągu roku zamówieniami, produkty żywnościowe do </w:t>
      </w:r>
      <w:r w:rsidRPr="00D10CF0">
        <w:rPr>
          <w:rFonts w:ascii="Calibri" w:hAnsi="Calibri" w:cs="Calibri"/>
          <w:color w:val="000000"/>
          <w:sz w:val="22"/>
          <w:szCs w:val="22"/>
        </w:rPr>
        <w:t>Zesp</w:t>
      </w:r>
      <w:r w:rsidR="00D10CF0">
        <w:rPr>
          <w:rFonts w:ascii="Calibri" w:hAnsi="Calibri" w:cs="Calibri"/>
          <w:color w:val="000000"/>
          <w:sz w:val="22"/>
          <w:szCs w:val="22"/>
        </w:rPr>
        <w:t>ołu</w:t>
      </w:r>
      <w:r w:rsidRPr="00D10CF0">
        <w:rPr>
          <w:rFonts w:ascii="Calibri" w:hAnsi="Calibri" w:cs="Calibri"/>
          <w:color w:val="000000"/>
          <w:sz w:val="22"/>
          <w:szCs w:val="22"/>
        </w:rPr>
        <w:t xml:space="preserve"> Szkół Publicznych w Lubiążu, ul. Wojska Polskiego 3a, </w:t>
      </w:r>
      <w:r w:rsidRPr="00D10CF0">
        <w:rPr>
          <w:rFonts w:ascii="Calibri" w:hAnsi="Calibri" w:cs="Calibri"/>
          <w:b/>
          <w:bCs/>
          <w:color w:val="000000"/>
          <w:sz w:val="22"/>
          <w:szCs w:val="22"/>
        </w:rPr>
        <w:t>Lubiąż</w:t>
      </w:r>
      <w:r w:rsidRPr="00D10CF0">
        <w:rPr>
          <w:rFonts w:ascii="Calibri" w:hAnsi="Calibri" w:cs="Calibri"/>
          <w:color w:val="000000"/>
          <w:sz w:val="22"/>
          <w:szCs w:val="22"/>
        </w:rPr>
        <w:t xml:space="preserve">, 56 - </w:t>
      </w:r>
      <w:r w:rsidRPr="00D10CF0">
        <w:rPr>
          <w:rFonts w:asciiTheme="minorHAnsi" w:hAnsiTheme="minorHAnsi" w:cstheme="minorHAnsi"/>
          <w:color w:val="000000"/>
          <w:sz w:val="22"/>
          <w:szCs w:val="22"/>
        </w:rPr>
        <w:t>100 Wołów</w:t>
      </w:r>
      <w:r w:rsidR="00D10CF0" w:rsidRPr="00D10CF0">
        <w:rPr>
          <w:rFonts w:asciiTheme="minorHAnsi" w:hAnsiTheme="minorHAnsi" w:cstheme="minorHAnsi"/>
          <w:color w:val="000000"/>
          <w:sz w:val="22"/>
          <w:szCs w:val="22"/>
        </w:rPr>
        <w:t>, dwa miejsca dostaw:</w:t>
      </w:r>
    </w:p>
    <w:p w14:paraId="2759AAEC" w14:textId="170866AF" w:rsidR="00D10CF0" w:rsidRPr="00D10CF0" w:rsidRDefault="00861D55" w:rsidP="00861D55">
      <w:pPr>
        <w:pStyle w:val="Akapitzlist"/>
        <w:widowControl w:val="0"/>
        <w:autoSpaceDE w:val="0"/>
        <w:spacing w:after="0" w:line="240" w:lineRule="auto"/>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Wojska Polskiego 3a, Lubiąż, 56-100 Wołów</w:t>
      </w:r>
    </w:p>
    <w:p w14:paraId="278EAB98" w14:textId="38D5E70A" w:rsidR="00D10CF0" w:rsidRPr="00D10CF0" w:rsidRDefault="00861D55" w:rsidP="00861D55">
      <w:pPr>
        <w:pStyle w:val="Akapitzlist"/>
        <w:widowControl w:val="0"/>
        <w:autoSpaceDE w:val="0"/>
        <w:spacing w:after="0" w:line="240" w:lineRule="auto"/>
        <w:contextualSpacing w:val="0"/>
        <w:jc w:val="both"/>
        <w:rPr>
          <w:rFonts w:ascii="Albert Sans" w:hAnsi="Albert Sans" w:cs="Arial"/>
          <w:color w:val="000000"/>
          <w:sz w:val="20"/>
          <w:szCs w:val="2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Willmanna 4, Lubiąż, 56-100 Wołów</w:t>
      </w:r>
    </w:p>
    <w:p w14:paraId="288214A8" w14:textId="77777777" w:rsidR="00FC6B0F" w:rsidRDefault="003509C1">
      <w:pPr>
        <w:pStyle w:val="NormalnyWeb"/>
        <w:numPr>
          <w:ilvl w:val="0"/>
          <w:numId w:val="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w:t>
      </w:r>
      <w:r>
        <w:rPr>
          <w:rFonts w:ascii="Calibri" w:hAnsi="Calibri" w:cs="Calibri"/>
          <w:color w:val="000000"/>
          <w:sz w:val="22"/>
          <w:szCs w:val="22"/>
        </w:rPr>
        <w:t>– stanowiącego załącznik do niniejszej umowy.</w:t>
      </w:r>
    </w:p>
    <w:p w14:paraId="5C9203AB" w14:textId="77777777" w:rsidR="00FC6B0F" w:rsidRDefault="003509C1">
      <w:pPr>
        <w:pStyle w:val="NormalnyWeb"/>
        <w:numPr>
          <w:ilvl w:val="0"/>
          <w:numId w:val="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14:paraId="68A3AC3B" w14:textId="77777777" w:rsidR="00FC6B0F" w:rsidRDefault="00FC6B0F">
      <w:pPr>
        <w:pStyle w:val="NormalnyWeb"/>
        <w:spacing w:before="0" w:after="0" w:line="240" w:lineRule="auto"/>
        <w:jc w:val="center"/>
        <w:rPr>
          <w:rFonts w:ascii="Calibri" w:hAnsi="Calibri" w:cs="Calibri"/>
          <w:b/>
          <w:bCs/>
          <w:color w:val="000000"/>
          <w:sz w:val="22"/>
          <w:szCs w:val="22"/>
        </w:rPr>
      </w:pPr>
    </w:p>
    <w:p w14:paraId="6A134FF6"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14:paraId="5DE34A36" w14:textId="1DC179C9" w:rsidR="00FC6B0F" w:rsidRDefault="00D10CF0">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p>
    <w:p w14:paraId="73A2DBD9" w14:textId="7C39D93E"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składa Wykonawcy sukcesyw</w:t>
      </w:r>
      <w:r w:rsidR="003A4AF6">
        <w:rPr>
          <w:rFonts w:ascii="Calibri" w:hAnsi="Calibri" w:cs="Calibri"/>
          <w:color w:val="000000"/>
          <w:sz w:val="22"/>
          <w:szCs w:val="22"/>
        </w:rPr>
        <w:t>nie</w:t>
      </w:r>
      <w:r>
        <w:rPr>
          <w:rFonts w:ascii="Calibri" w:hAnsi="Calibri" w:cs="Calibri"/>
          <w:color w:val="000000"/>
          <w:sz w:val="22"/>
          <w:szCs w:val="22"/>
        </w:rPr>
        <w:t xml:space="preserve"> zamówie</w:t>
      </w:r>
      <w:r w:rsidR="003A4AF6">
        <w:rPr>
          <w:rFonts w:ascii="Calibri" w:hAnsi="Calibri" w:cs="Calibri"/>
          <w:color w:val="000000"/>
          <w:sz w:val="22"/>
          <w:szCs w:val="22"/>
        </w:rPr>
        <w:t xml:space="preserve">nia </w:t>
      </w:r>
      <w:r>
        <w:rPr>
          <w:rFonts w:ascii="Calibri" w:hAnsi="Calibri" w:cs="Calibri"/>
          <w:color w:val="000000"/>
          <w:sz w:val="22"/>
          <w:szCs w:val="22"/>
        </w:rPr>
        <w:t>na produkty żywnościowe,</w:t>
      </w:r>
    </w:p>
    <w:p w14:paraId="49D909B2" w14:textId="694D133C"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14:paraId="2655C0DD" w14:textId="7DD164C7"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inform</w:t>
      </w:r>
      <w:r w:rsidR="00D10CF0">
        <w:rPr>
          <w:rFonts w:ascii="Calibri" w:hAnsi="Calibri" w:cs="Calibri"/>
          <w:color w:val="000000"/>
          <w:sz w:val="22"/>
          <w:szCs w:val="22"/>
        </w:rPr>
        <w:t>uje</w:t>
      </w:r>
      <w:r>
        <w:rPr>
          <w:rFonts w:ascii="Calibri" w:hAnsi="Calibri" w:cs="Calibri"/>
          <w:color w:val="000000"/>
          <w:sz w:val="22"/>
          <w:szCs w:val="22"/>
        </w:rPr>
        <w:t xml:space="preserve"> Wykonawc</w:t>
      </w:r>
      <w:r w:rsidR="0009610D">
        <w:rPr>
          <w:rFonts w:ascii="Calibri" w:hAnsi="Calibri" w:cs="Calibri"/>
          <w:color w:val="000000"/>
          <w:sz w:val="22"/>
          <w:szCs w:val="22"/>
        </w:rPr>
        <w:t>ę</w:t>
      </w:r>
      <w:r>
        <w:rPr>
          <w:rFonts w:ascii="Calibri" w:hAnsi="Calibri" w:cs="Calibri"/>
          <w:color w:val="000000"/>
          <w:sz w:val="22"/>
          <w:szCs w:val="22"/>
        </w:rPr>
        <w:t xml:space="preserve"> o stanie dostarczonych produktów,</w:t>
      </w:r>
    </w:p>
    <w:p w14:paraId="42D4B7E6" w14:textId="5503B15D"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zgłasza zastrzeże</w:t>
      </w:r>
      <w:r w:rsidR="0009610D">
        <w:rPr>
          <w:rFonts w:ascii="Calibri" w:hAnsi="Calibri" w:cs="Calibri"/>
          <w:color w:val="000000"/>
          <w:sz w:val="22"/>
          <w:szCs w:val="22"/>
        </w:rPr>
        <w:t>nia</w:t>
      </w:r>
      <w:r>
        <w:rPr>
          <w:rFonts w:ascii="Calibri" w:hAnsi="Calibri" w:cs="Calibri"/>
          <w:color w:val="000000"/>
          <w:sz w:val="22"/>
          <w:szCs w:val="22"/>
        </w:rPr>
        <w:t xml:space="preserve"> do stanu dostarczonych przez Wykonawcę produktów,</w:t>
      </w:r>
    </w:p>
    <w:p w14:paraId="759FD5AF" w14:textId="2B05A86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dostarczon</w:t>
      </w:r>
      <w:r w:rsidR="0009610D">
        <w:rPr>
          <w:rFonts w:ascii="Calibri" w:hAnsi="Calibri" w:cs="Calibri"/>
          <w:color w:val="000000"/>
          <w:sz w:val="22"/>
          <w:szCs w:val="22"/>
        </w:rPr>
        <w:t>e</w:t>
      </w:r>
      <w:r>
        <w:rPr>
          <w:rFonts w:ascii="Calibri" w:hAnsi="Calibri" w:cs="Calibri"/>
          <w:color w:val="000000"/>
          <w:sz w:val="22"/>
          <w:szCs w:val="22"/>
        </w:rPr>
        <w:t xml:space="preserve"> produkt</w:t>
      </w:r>
      <w:r w:rsidR="0009610D">
        <w:rPr>
          <w:rFonts w:ascii="Calibri" w:hAnsi="Calibri" w:cs="Calibri"/>
          <w:color w:val="000000"/>
          <w:sz w:val="22"/>
          <w:szCs w:val="22"/>
        </w:rPr>
        <w:t>y</w:t>
      </w:r>
      <w:r>
        <w:rPr>
          <w:rFonts w:ascii="Calibri" w:hAnsi="Calibri" w:cs="Calibri"/>
          <w:color w:val="000000"/>
          <w:sz w:val="22"/>
          <w:szCs w:val="22"/>
        </w:rPr>
        <w:t xml:space="preserve"> od Wykonawcy,</w:t>
      </w:r>
    </w:p>
    <w:p w14:paraId="0FD58055" w14:textId="2F739EDA"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wyda</w:t>
      </w:r>
      <w:r w:rsidR="00D10CF0">
        <w:rPr>
          <w:rFonts w:ascii="Calibri" w:hAnsi="Calibri" w:cs="Calibri"/>
          <w:color w:val="000000"/>
          <w:sz w:val="22"/>
          <w:szCs w:val="22"/>
        </w:rPr>
        <w:t>je</w:t>
      </w:r>
      <w:r>
        <w:rPr>
          <w:rFonts w:ascii="Calibri" w:hAnsi="Calibri" w:cs="Calibri"/>
          <w:color w:val="000000"/>
          <w:sz w:val="22"/>
          <w:szCs w:val="22"/>
        </w:rPr>
        <w:t xml:space="preserve"> wiążąc</w:t>
      </w:r>
      <w:r w:rsidR="0009610D">
        <w:rPr>
          <w:rFonts w:ascii="Calibri" w:hAnsi="Calibri" w:cs="Calibri"/>
          <w:color w:val="000000"/>
          <w:sz w:val="22"/>
          <w:szCs w:val="22"/>
        </w:rPr>
        <w:t>e</w:t>
      </w:r>
      <w:r>
        <w:rPr>
          <w:rFonts w:ascii="Calibri" w:hAnsi="Calibri" w:cs="Calibri"/>
          <w:color w:val="000000"/>
          <w:sz w:val="22"/>
          <w:szCs w:val="22"/>
        </w:rPr>
        <w:t xml:space="preserve"> opini</w:t>
      </w:r>
      <w:r w:rsidR="0009610D">
        <w:rPr>
          <w:rFonts w:ascii="Calibri" w:hAnsi="Calibri" w:cs="Calibri"/>
          <w:color w:val="000000"/>
          <w:sz w:val="22"/>
          <w:szCs w:val="22"/>
        </w:rPr>
        <w:t>e</w:t>
      </w:r>
      <w:r>
        <w:rPr>
          <w:rFonts w:ascii="Calibri" w:hAnsi="Calibri" w:cs="Calibri"/>
          <w:color w:val="000000"/>
          <w:sz w:val="22"/>
          <w:szCs w:val="22"/>
        </w:rPr>
        <w:t xml:space="preserve"> o stanie dostarczonych przez Wykonawcę produktów, </w:t>
      </w:r>
    </w:p>
    <w:p w14:paraId="0CA8E3C5" w14:textId="7DA4764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faktur</w:t>
      </w:r>
      <w:r w:rsidR="00D10CF0">
        <w:rPr>
          <w:rFonts w:ascii="Calibri" w:hAnsi="Calibri" w:cs="Calibri"/>
          <w:color w:val="000000"/>
          <w:sz w:val="22"/>
          <w:szCs w:val="22"/>
        </w:rPr>
        <w:t>y</w:t>
      </w:r>
      <w:r>
        <w:rPr>
          <w:rFonts w:ascii="Calibri" w:hAnsi="Calibri" w:cs="Calibri"/>
          <w:color w:val="000000"/>
          <w:sz w:val="22"/>
          <w:szCs w:val="22"/>
        </w:rPr>
        <w:t xml:space="preserve"> od Wykonawcy,</w:t>
      </w:r>
    </w:p>
    <w:p w14:paraId="4DD65C1B" w14:textId="681DB744" w:rsidR="0009610D" w:rsidRPr="0009610D" w:rsidRDefault="003509C1" w:rsidP="0009610D">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poprawnoś</w:t>
      </w:r>
      <w:r w:rsidR="00D10CF0">
        <w:rPr>
          <w:rFonts w:ascii="Calibri" w:hAnsi="Calibri" w:cs="Calibri"/>
          <w:color w:val="000000"/>
          <w:sz w:val="22"/>
          <w:szCs w:val="22"/>
        </w:rPr>
        <w:t>ć</w:t>
      </w:r>
      <w:r>
        <w:rPr>
          <w:rFonts w:ascii="Calibri" w:hAnsi="Calibri" w:cs="Calibri"/>
          <w:color w:val="000000"/>
          <w:sz w:val="22"/>
          <w:szCs w:val="22"/>
        </w:rPr>
        <w:t xml:space="preserve"> wystawionych przez Wykonawcę faktur oraz ich zgodności ze zrealizowanymi dostawami.</w:t>
      </w:r>
    </w:p>
    <w:p w14:paraId="565A3A01" w14:textId="1B2EC056"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będzie otrzymywał zamówienia najpóźniej do godz. 12.00 dnia poprzedzającego dzień dostawy.</w:t>
      </w:r>
    </w:p>
    <w:p w14:paraId="5647D000" w14:textId="058BE89D"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Częstotliwość dostaw określona została w Formularzu cenowym.</w:t>
      </w:r>
    </w:p>
    <w:p w14:paraId="1B9D47D1" w14:textId="7F6BF9CC"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Zamówienia na produkty żywnościowe, które mają być dostarczone w poniedziałek, Zamawiający przekaże Wykonawcy w poprzedzający go piątek do godziny 12.00. </w:t>
      </w:r>
    </w:p>
    <w:p w14:paraId="4945572F" w14:textId="2EA84141"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Wykonawca zobowiązany jest do kontroli dostępności (pozostałych ilości) poszczególnych rodzajów asortymentu w oparciu o dane z Formularza cenowego</w:t>
      </w:r>
      <w:r w:rsidR="0009610D">
        <w:rPr>
          <w:rFonts w:ascii="Calibri" w:hAnsi="Calibri" w:cs="Calibri"/>
          <w:color w:val="000000"/>
          <w:sz w:val="22"/>
          <w:szCs w:val="22"/>
        </w:rPr>
        <w:t xml:space="preserve"> i w przypadku pozostania 10% danego asortymentu (ilościowego) poinformowania o tym Zamawiającego</w:t>
      </w:r>
      <w:r>
        <w:rPr>
          <w:rFonts w:ascii="Calibri" w:hAnsi="Calibri" w:cs="Calibri"/>
          <w:color w:val="000000"/>
          <w:sz w:val="22"/>
          <w:szCs w:val="22"/>
        </w:rPr>
        <w:t xml:space="preserve">. </w:t>
      </w:r>
    </w:p>
    <w:p w14:paraId="042E7ECB" w14:textId="07DC31C2"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Dostawa artykułów żywnościowych odbywać się będzie od poniedziałku do piątku. Ilości dostaw częściowych będą każdorazowo określone przez Zamawiającego w oparciu o telefoniczne/mailowe zamówienia. </w:t>
      </w:r>
    </w:p>
    <w:p w14:paraId="00EFAD8C" w14:textId="27B1C0F1"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zobowiązany jest we własnym zakresie i na własny koszt zapewnić dostawę produktów żywnościowych do miejsc wymienionych w </w:t>
      </w:r>
      <w:r w:rsidR="0009610D" w:rsidRPr="0009610D">
        <w:rPr>
          <w:rFonts w:ascii="Calibri" w:hAnsi="Calibri" w:cs="Calibri"/>
          <w:color w:val="000000"/>
          <w:sz w:val="22"/>
          <w:szCs w:val="22"/>
        </w:rPr>
        <w:t>§ 1</w:t>
      </w:r>
      <w:r w:rsidR="0009610D">
        <w:rPr>
          <w:rFonts w:ascii="Calibri" w:hAnsi="Calibri" w:cs="Calibri"/>
          <w:b/>
          <w:bCs/>
          <w:color w:val="000000"/>
          <w:sz w:val="22"/>
          <w:szCs w:val="22"/>
        </w:rPr>
        <w:t xml:space="preserve"> </w:t>
      </w:r>
      <w:r>
        <w:rPr>
          <w:rFonts w:ascii="Calibri" w:hAnsi="Calibri" w:cs="Calibri"/>
          <w:color w:val="000000"/>
          <w:sz w:val="22"/>
          <w:szCs w:val="22"/>
        </w:rPr>
        <w:t xml:space="preserve">ust. </w:t>
      </w:r>
      <w:r w:rsidR="0009610D">
        <w:rPr>
          <w:rFonts w:ascii="Calibri" w:hAnsi="Calibri" w:cs="Calibri"/>
          <w:color w:val="000000"/>
          <w:sz w:val="22"/>
          <w:szCs w:val="22"/>
        </w:rPr>
        <w:t>1</w:t>
      </w:r>
      <w:r>
        <w:rPr>
          <w:rFonts w:ascii="Calibri" w:hAnsi="Calibri" w:cs="Calibri"/>
          <w:color w:val="000000"/>
          <w:sz w:val="22"/>
          <w:szCs w:val="22"/>
        </w:rPr>
        <w:t>. Wykonawca zobowiązany jest do wniesienia zamówionych produktów w miejsce wskazane przez przedstawiciela Zamawiającego w dniu ich dostawy.</w:t>
      </w:r>
    </w:p>
    <w:p w14:paraId="05E179DA"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(t.j.;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360C5732"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Pr>
          <w:rFonts w:ascii="Calibri" w:hAnsi="Calibri" w:cs="Calibri"/>
          <w:color w:val="000000"/>
          <w:sz w:val="22"/>
          <w:szCs w:val="22"/>
        </w:rPr>
        <w:t>(t.j.; Dz. U. z 2020, poz. 2021)</w:t>
      </w:r>
      <w:bookmarkEnd w:id="0"/>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(t.j.; Dz. U. z 2021 r., poz. 630).</w:t>
      </w:r>
    </w:p>
    <w:p w14:paraId="1279E494"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14:paraId="6942B9F6"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14:paraId="3FE4F50C"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14:paraId="4D99AFAA"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dostarczony produkt ma być I klasy.</w:t>
      </w:r>
    </w:p>
    <w:p w14:paraId="1F0B3890" w14:textId="588CDF86" w:rsidR="00FC6B0F" w:rsidRPr="00F22A37" w:rsidRDefault="003509C1" w:rsidP="00F22A37">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Towary dostarczane przez Wykonawcę muszą być dostarczane </w:t>
      </w:r>
      <w:r w:rsidRPr="00F22A37">
        <w:rPr>
          <w:rFonts w:ascii="Calibri" w:hAnsi="Calibri" w:cs="Calibri"/>
          <w:color w:val="000000"/>
          <w:sz w:val="22"/>
          <w:szCs w:val="22"/>
        </w:rPr>
        <w:t xml:space="preserve">nie później niż w połowie okresu przydatności do spożycia przewidzianego dla danego produktu. </w:t>
      </w:r>
    </w:p>
    <w:p w14:paraId="0C85BE83" w14:textId="1C3EFCE1" w:rsidR="00FC6B0F" w:rsidRDefault="003509C1">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ma prawo do odstąpienia od dostawy niektórych produktów na rzecz innych produktów wymienionych w Formularzu cenowym, z zastrzeżeniem, że zmiana asortymentu w poszczególnych pozycjach nie może przekroczyć </w:t>
      </w:r>
      <w:r w:rsidR="008B4BE2" w:rsidRPr="008B1E99">
        <w:rPr>
          <w:rFonts w:ascii="Calibri" w:hAnsi="Calibri" w:cs="Calibri"/>
          <w:color w:val="000000"/>
          <w:sz w:val="22"/>
          <w:szCs w:val="22"/>
        </w:rPr>
        <w:t>4</w:t>
      </w:r>
      <w:r w:rsidRPr="008B1E99">
        <w:rPr>
          <w:rFonts w:ascii="Calibri" w:hAnsi="Calibri" w:cs="Calibri"/>
          <w:color w:val="000000"/>
          <w:sz w:val="22"/>
          <w:szCs w:val="22"/>
        </w:rPr>
        <w:t>0% ilości poszczególnych pozycji.</w:t>
      </w:r>
      <w:r>
        <w:rPr>
          <w:rFonts w:ascii="Calibri" w:hAnsi="Calibri" w:cs="Calibri"/>
          <w:color w:val="000000"/>
          <w:sz w:val="22"/>
          <w:szCs w:val="22"/>
        </w:rPr>
        <w:t xml:space="preserve"> </w:t>
      </w:r>
    </w:p>
    <w:p w14:paraId="1832BBA6" w14:textId="3DD0EE38" w:rsidR="00FC6B0F" w:rsidRDefault="003509C1">
      <w:pPr>
        <w:pStyle w:val="western"/>
        <w:numPr>
          <w:ilvl w:val="0"/>
          <w:numId w:val="6"/>
        </w:numPr>
        <w:spacing w:before="0" w:after="0" w:line="240" w:lineRule="auto"/>
        <w:jc w:val="both"/>
        <w:rPr>
          <w:color w:val="000000"/>
        </w:rPr>
      </w:pPr>
      <w:r>
        <w:rPr>
          <w:color w:val="000000"/>
        </w:rPr>
        <w:t xml:space="preserve">Zamawiający zastrzega sobie możliwość ograniczenia ilości zamówienia poszczególnych pozycji znajdujących się w Formularzu cenowym. Minimalna wartość świadczenia jakie Zamawiający zobowiązuje się zrealizować wynosi </w:t>
      </w:r>
      <w:r w:rsidR="00F22A37">
        <w:rPr>
          <w:color w:val="000000"/>
        </w:rPr>
        <w:t>5</w:t>
      </w:r>
      <w:r>
        <w:rPr>
          <w:color w:val="000000"/>
        </w:rPr>
        <w:t xml:space="preserve">0% wartości zamówienia brutto podstawowego, o której mowa </w:t>
      </w:r>
      <w:r w:rsidRPr="007665B2">
        <w:rPr>
          <w:color w:val="000000"/>
        </w:rPr>
        <w:t>w § 6 ust 1</w:t>
      </w:r>
      <w:r>
        <w:rPr>
          <w:color w:val="000000"/>
        </w:rPr>
        <w:t xml:space="preserve">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w:t>
      </w:r>
      <w:r w:rsidR="00D9312B">
        <w:rPr>
          <w:color w:val="000000"/>
        </w:rPr>
        <w:t>5</w:t>
      </w:r>
      <w:r>
        <w:rPr>
          <w:color w:val="000000"/>
        </w:rPr>
        <w:t xml:space="preserve">0 % wartości wynagrodzenia brutto, o której mowa w </w:t>
      </w:r>
      <w:r w:rsidRPr="007665B2">
        <w:rPr>
          <w:color w:val="000000"/>
        </w:rPr>
        <w:t>§ 6 ust 1 umowy.</w:t>
      </w:r>
      <w:r>
        <w:rPr>
          <w:color w:val="000000"/>
        </w:rPr>
        <w:t xml:space="preserve"> Powyższe zapisy mają zastosowanie jedynie w przypadku rzetelnej, zgodnej z zamówieniami składanymi przez Jednostki Organizacyjne i terminowej realizacji przedmiotu umowy przez Wykonawcę.</w:t>
      </w:r>
    </w:p>
    <w:p w14:paraId="6D559DAE" w14:textId="7DCD35EF" w:rsidR="00FC6B0F" w:rsidRDefault="003509C1">
      <w:pPr>
        <w:pStyle w:val="western"/>
        <w:numPr>
          <w:ilvl w:val="0"/>
          <w:numId w:val="6"/>
        </w:numPr>
        <w:spacing w:before="0" w:after="0" w:line="240" w:lineRule="auto"/>
        <w:jc w:val="both"/>
        <w:rPr>
          <w:b/>
          <w:bCs/>
          <w:color w:val="000000"/>
        </w:rPr>
      </w:pPr>
      <w:r>
        <w:rPr>
          <w:color w:val="000000"/>
        </w:rPr>
        <w:t xml:space="preserve">Zamawiający ma prawo czasowo zawiesić składanie zamówień u Wykonawcy na skutek zamknięcia szkoły lub przedszkola, lub ograniczenia jego działalności z powodu sytuacji </w:t>
      </w:r>
      <w:r>
        <w:rPr>
          <w:color w:val="000000"/>
        </w:rPr>
        <w:lastRenderedPageBreak/>
        <w:t>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621076">
        <w:rPr>
          <w:color w:val="000000"/>
        </w:rPr>
        <w:t>6</w:t>
      </w:r>
      <w:r>
        <w:rPr>
          <w:color w:val="000000"/>
        </w:rPr>
        <w:t>, dotyczące minimalnej wartości świadczenia jakie Zamawiający zobowiązuje się zrealizować, nie mają zastosowania.</w:t>
      </w:r>
    </w:p>
    <w:p w14:paraId="088F0CE8" w14:textId="77777777" w:rsidR="00FC6B0F" w:rsidRDefault="00FC6B0F">
      <w:pPr>
        <w:pStyle w:val="NormalnyWeb"/>
        <w:spacing w:before="0" w:after="0" w:line="240" w:lineRule="auto"/>
        <w:jc w:val="center"/>
        <w:rPr>
          <w:rFonts w:cs="Calibri"/>
          <w:b/>
          <w:bCs/>
          <w:color w:val="000000"/>
        </w:rPr>
      </w:pPr>
    </w:p>
    <w:p w14:paraId="72EEDAF3"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14:paraId="50527EBC" w14:textId="77777777" w:rsidR="00FC6B0F" w:rsidRDefault="003509C1">
      <w:pPr>
        <w:pStyle w:val="NormalnyWeb"/>
        <w:numPr>
          <w:ilvl w:val="0"/>
          <w:numId w:val="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14:paraId="07D4BFDA"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14:paraId="07D0C19A" w14:textId="449AFA46" w:rsidR="00FC6B0F" w:rsidRDefault="003509C1">
      <w:pPr>
        <w:pStyle w:val="NormalnyWeb"/>
        <w:numPr>
          <w:ilvl w:val="0"/>
          <w:numId w:val="7"/>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za zgodą Zamawiającego nie zwalnia Wykonawcy z ryzyka za niewykonanie lub nienależyte wykonanie umowy oraz odpowiedzialności za należyte wykonanie zamówienia.</w:t>
      </w:r>
    </w:p>
    <w:p w14:paraId="6E9FD548" w14:textId="77777777" w:rsidR="00FC6B0F" w:rsidRDefault="003509C1">
      <w:pPr>
        <w:pStyle w:val="NormalnyWeb"/>
        <w:numPr>
          <w:ilvl w:val="0"/>
          <w:numId w:val="7"/>
        </w:numPr>
        <w:spacing w:before="0" w:after="0" w:line="240" w:lineRule="auto"/>
        <w:jc w:val="both"/>
        <w:rPr>
          <w:rFonts w:cs="Calibri"/>
          <w:color w:val="000000"/>
          <w:shd w:val="clear" w:color="auto" w:fill="FFFFFF"/>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14:paraId="04C62F09" w14:textId="77777777" w:rsidR="00FC6B0F" w:rsidRDefault="00FC6B0F">
      <w:pPr>
        <w:pStyle w:val="NormalnyWeb"/>
        <w:spacing w:before="0" w:after="0" w:line="240" w:lineRule="auto"/>
        <w:ind w:left="720"/>
        <w:jc w:val="both"/>
        <w:rPr>
          <w:rFonts w:cs="Calibri"/>
          <w:color w:val="000000"/>
          <w:shd w:val="clear" w:color="auto" w:fill="FFFFFF"/>
        </w:rPr>
      </w:pPr>
    </w:p>
    <w:p w14:paraId="420713C2"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14:paraId="248DC8C1" w14:textId="4C9902BC" w:rsidR="00FC6B0F" w:rsidRDefault="00F22A37">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Umowa obowiązuj</w:t>
      </w:r>
      <w:r w:rsidR="00CF4F81">
        <w:rPr>
          <w:rFonts w:ascii="Calibri" w:hAnsi="Calibri" w:cs="Calibri"/>
          <w:color w:val="000000"/>
          <w:sz w:val="22"/>
          <w:szCs w:val="22"/>
        </w:rPr>
        <w:t>e od 02.01.2025 r. do 31.12.2025</w:t>
      </w:r>
      <w:r>
        <w:rPr>
          <w:rFonts w:ascii="Calibri" w:hAnsi="Calibri" w:cs="Calibri"/>
          <w:color w:val="000000"/>
          <w:sz w:val="22"/>
          <w:szCs w:val="22"/>
        </w:rPr>
        <w:t xml:space="preserve"> r.</w:t>
      </w:r>
      <w:r w:rsidR="003509C1">
        <w:rPr>
          <w:rFonts w:ascii="Calibri" w:hAnsi="Calibri" w:cs="Calibri"/>
          <w:color w:val="000000"/>
          <w:sz w:val="22"/>
          <w:szCs w:val="22"/>
        </w:rPr>
        <w:t xml:space="preserve"> nie dłużej jednak niż do wyczerpania przedmiotu zamówienia lub kwoty wynagrodzenia brutto, o której mowa </w:t>
      </w:r>
      <w:r w:rsidR="003509C1" w:rsidRPr="007665B2">
        <w:rPr>
          <w:rFonts w:ascii="Calibri" w:hAnsi="Calibri" w:cs="Calibri"/>
          <w:color w:val="000000"/>
          <w:sz w:val="22"/>
          <w:szCs w:val="22"/>
        </w:rPr>
        <w:t>w § 6 ust. 1.</w:t>
      </w:r>
      <w:r w:rsidR="003509C1">
        <w:rPr>
          <w:rFonts w:ascii="Calibri" w:hAnsi="Calibri" w:cs="Calibri"/>
          <w:color w:val="000000"/>
          <w:sz w:val="22"/>
          <w:szCs w:val="22"/>
        </w:rPr>
        <w:t xml:space="preserve"> </w:t>
      </w:r>
    </w:p>
    <w:p w14:paraId="6E5B4E54" w14:textId="05B6CE1D" w:rsidR="00FC6B0F" w:rsidRDefault="003509C1">
      <w:pPr>
        <w:pStyle w:val="NormalnyWeb"/>
        <w:numPr>
          <w:ilvl w:val="0"/>
          <w:numId w:val="8"/>
        </w:numPr>
        <w:spacing w:before="0" w:after="0" w:line="240" w:lineRule="auto"/>
        <w:jc w:val="both"/>
        <w:rPr>
          <w:rFonts w:cs="Calibri"/>
          <w:b/>
          <w:bCs/>
          <w:color w:val="000000"/>
        </w:rPr>
      </w:pPr>
      <w:r>
        <w:rPr>
          <w:rFonts w:ascii="Calibri" w:hAnsi="Calibri" w:cs="Calibri"/>
          <w:color w:val="000000"/>
          <w:sz w:val="22"/>
          <w:szCs w:val="22"/>
        </w:rPr>
        <w:t xml:space="preserve">Pierwsze zamówienia będą składane przez Zamawiającego </w:t>
      </w:r>
      <w:r w:rsidR="00621076">
        <w:rPr>
          <w:rFonts w:ascii="Calibri" w:hAnsi="Calibri" w:cs="Calibri"/>
          <w:color w:val="000000"/>
          <w:sz w:val="22"/>
          <w:szCs w:val="22"/>
        </w:rPr>
        <w:t xml:space="preserve">w okresie od 27 do 29 grudnia </w:t>
      </w:r>
      <w:r w:rsidR="00CF4F81">
        <w:rPr>
          <w:rFonts w:ascii="Calibri" w:hAnsi="Calibri" w:cs="Calibri"/>
          <w:color w:val="000000"/>
          <w:sz w:val="22"/>
          <w:szCs w:val="22"/>
        </w:rPr>
        <w:t xml:space="preserve"> 2024</w:t>
      </w:r>
      <w:r w:rsidR="00F22A37">
        <w:rPr>
          <w:rFonts w:ascii="Calibri" w:hAnsi="Calibri" w:cs="Calibri"/>
          <w:color w:val="000000"/>
          <w:sz w:val="22"/>
          <w:szCs w:val="22"/>
        </w:rPr>
        <w:t xml:space="preserve"> r.</w:t>
      </w:r>
      <w:r>
        <w:rPr>
          <w:rFonts w:ascii="Calibri" w:hAnsi="Calibri" w:cs="Calibri"/>
          <w:color w:val="000000"/>
          <w:sz w:val="22"/>
          <w:szCs w:val="22"/>
        </w:rPr>
        <w:t xml:space="preserve"> z zastrzeżeniem rozpoczęcia realizacji zamówienia od 02.01.202</w:t>
      </w:r>
      <w:r w:rsidR="00CF4F81">
        <w:rPr>
          <w:rFonts w:ascii="Calibri" w:hAnsi="Calibri" w:cs="Calibri"/>
          <w:color w:val="000000"/>
          <w:sz w:val="22"/>
          <w:szCs w:val="22"/>
        </w:rPr>
        <w:t>5</w:t>
      </w:r>
      <w:r>
        <w:rPr>
          <w:rFonts w:ascii="Calibri" w:hAnsi="Calibri" w:cs="Calibri"/>
          <w:color w:val="000000"/>
          <w:sz w:val="22"/>
          <w:szCs w:val="22"/>
        </w:rPr>
        <w:t xml:space="preserve"> r.</w:t>
      </w:r>
    </w:p>
    <w:p w14:paraId="3FD8F1E3" w14:textId="77777777" w:rsidR="00FC6B0F" w:rsidRDefault="00FC6B0F">
      <w:pPr>
        <w:pStyle w:val="NormalnyWeb"/>
        <w:spacing w:before="0" w:after="0" w:line="240" w:lineRule="auto"/>
        <w:jc w:val="center"/>
        <w:rPr>
          <w:rFonts w:cs="Calibri"/>
          <w:b/>
          <w:bCs/>
          <w:color w:val="000000"/>
        </w:rPr>
      </w:pPr>
    </w:p>
    <w:p w14:paraId="00C47799"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14:paraId="0C2CCBCD"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14:paraId="2D933930"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 cechy dyskwalifikujące produkty żywnościowe Zamawiający uznaje w szczególności: nalot lub objawy pleśni, gnicia lub zaparzenia, obecność szkodników oraz ich pozostałości, brak oznakowania opakowań, uszkodzenia mechaniczne.</w:t>
      </w:r>
    </w:p>
    <w:p w14:paraId="695F800A" w14:textId="6DB3DED2" w:rsidR="00FC6B0F" w:rsidRPr="00F22A37" w:rsidRDefault="003509C1" w:rsidP="00F22A37">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definiuje opakowania jako: pojemniki plastikowe, z pokrywami, opakowania </w:t>
      </w:r>
      <w:r w:rsidRPr="00F22A37">
        <w:rPr>
          <w:rFonts w:ascii="Calibri" w:hAnsi="Calibri" w:cs="Calibri"/>
          <w:color w:val="000000"/>
          <w:sz w:val="22"/>
          <w:szCs w:val="22"/>
        </w:rPr>
        <w:t xml:space="preserve">kartonowe, papierowe, foliowe. Wszystkie opakowania muszą być czyste, niezawilgocone, bez obcych zapachów, przeznaczone tylko do jednego asortymentu. </w:t>
      </w:r>
    </w:p>
    <w:p w14:paraId="0FBFEF18" w14:textId="77777777" w:rsidR="00FC6B0F" w:rsidRDefault="003509C1">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14:paraId="51441348"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14:paraId="3BA48766"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14:paraId="31EB3084"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14:paraId="26B11757"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14:paraId="72D920D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14:paraId="0ECE002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14:paraId="0FE95BA6"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14:paraId="066DA39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14:paraId="372A42E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14:paraId="6B5590B3"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14:paraId="423DED1D" w14:textId="4CE427E3" w:rsidR="00FC6B0F" w:rsidRPr="00F22A37" w:rsidRDefault="003509C1" w:rsidP="00F22A37">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sytuacji, gdy </w:t>
      </w:r>
      <w:r w:rsidR="00F22A37">
        <w:rPr>
          <w:rFonts w:ascii="Calibri" w:hAnsi="Calibri" w:cs="Calibri"/>
          <w:color w:val="000000"/>
          <w:sz w:val="22"/>
          <w:szCs w:val="22"/>
        </w:rPr>
        <w:t>Zamawiający</w:t>
      </w:r>
      <w:r>
        <w:rPr>
          <w:rFonts w:ascii="Calibri" w:hAnsi="Calibri" w:cs="Calibri"/>
          <w:color w:val="000000"/>
          <w:sz w:val="22"/>
          <w:szCs w:val="22"/>
        </w:rPr>
        <w:t xml:space="preserve"> w trakcie przyjmowania dostawy lub w ciągu </w:t>
      </w:r>
      <w:r w:rsidRPr="00F22A37">
        <w:rPr>
          <w:rFonts w:ascii="Calibri" w:hAnsi="Calibri" w:cs="Calibri"/>
          <w:color w:val="000000"/>
          <w:sz w:val="22"/>
          <w:szCs w:val="22"/>
        </w:rPr>
        <w:t xml:space="preserve">maksymalnie 24 godzin od przyjęcia dostawy stwierdzi cechy dyskwalifikujące dostarczone przez Wykonawcę produkty żywnościowe lub stwierdzi niezgodność w ilości, wadze lub jakości/rodzaju zamawianego asortymentu, informuje o tym fakcie telefonicznie bądź mailowo Wykonawcę. </w:t>
      </w:r>
    </w:p>
    <w:p w14:paraId="5CBE4800" w14:textId="3E5BCCA8"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trakcie przyjmowania dostawy, w sytuacji opisanej w ust. 5, </w:t>
      </w:r>
      <w:r w:rsidR="00F22A37">
        <w:rPr>
          <w:rFonts w:ascii="Calibri" w:hAnsi="Calibri" w:cs="Calibri"/>
          <w:color w:val="000000"/>
          <w:sz w:val="22"/>
          <w:szCs w:val="22"/>
        </w:rPr>
        <w:t>Zamawiający</w:t>
      </w:r>
      <w:r>
        <w:rPr>
          <w:rFonts w:ascii="Calibri" w:hAnsi="Calibri" w:cs="Calibri"/>
          <w:color w:val="000000"/>
          <w:sz w:val="22"/>
          <w:szCs w:val="22"/>
        </w:rPr>
        <w:t xml:space="preserve"> ma prawo odmówić przyjęcia części lub całości dostarczonego asortymentu. W takiej sytuacji przyjmuje się, że Wykonawca nie zrealizował części lub całości zamówienia.</w:t>
      </w:r>
    </w:p>
    <w:p w14:paraId="0ADD195F" w14:textId="15D08C12"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Odbiór towaru przez </w:t>
      </w:r>
      <w:r w:rsidR="00F22A37">
        <w:rPr>
          <w:rFonts w:ascii="Calibri" w:hAnsi="Calibri" w:cs="Calibri"/>
          <w:color w:val="000000"/>
          <w:sz w:val="22"/>
          <w:szCs w:val="22"/>
        </w:rPr>
        <w:t>Zamawiającego</w:t>
      </w:r>
      <w:r>
        <w:rPr>
          <w:rFonts w:ascii="Calibri" w:hAnsi="Calibri" w:cs="Calibri"/>
          <w:color w:val="000000"/>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5F22FE2B" w14:textId="4B089E24" w:rsidR="00FC6B0F" w:rsidRDefault="003509C1">
      <w:pPr>
        <w:pStyle w:val="NormalnyWeb"/>
        <w:numPr>
          <w:ilvl w:val="0"/>
          <w:numId w:val="12"/>
        </w:numPr>
        <w:spacing w:before="0" w:after="0" w:line="240" w:lineRule="auto"/>
        <w:jc w:val="both"/>
        <w:rPr>
          <w:rFonts w:cs="Calibri"/>
          <w:b/>
          <w:bCs/>
          <w:color w:val="000000"/>
        </w:rPr>
      </w:pPr>
      <w:r>
        <w:rPr>
          <w:rFonts w:ascii="Calibri" w:hAnsi="Calibri" w:cs="Calibri"/>
          <w:color w:val="000000"/>
          <w:sz w:val="22"/>
          <w:szCs w:val="22"/>
        </w:rPr>
        <w:t xml:space="preserve">Po przekazaniu przez </w:t>
      </w:r>
      <w:r w:rsidR="00F22A37">
        <w:rPr>
          <w:rFonts w:ascii="Calibri" w:hAnsi="Calibri" w:cs="Calibri"/>
          <w:color w:val="000000"/>
          <w:sz w:val="22"/>
          <w:szCs w:val="22"/>
        </w:rPr>
        <w:t>Zamawiającego</w:t>
      </w:r>
      <w:r>
        <w:rPr>
          <w:rFonts w:ascii="Calibri" w:hAnsi="Calibri" w:cs="Calibri"/>
          <w:color w:val="000000"/>
          <w:sz w:val="22"/>
          <w:szCs w:val="22"/>
        </w:rPr>
        <w:t xml:space="preserve"> informacji opisanych w ust. 5 Wykonawca ma obowiązek odebrać od </w:t>
      </w:r>
      <w:r w:rsidR="00F22A37">
        <w:rPr>
          <w:rFonts w:ascii="Calibri" w:hAnsi="Calibri" w:cs="Calibri"/>
          <w:color w:val="000000"/>
          <w:sz w:val="22"/>
          <w:szCs w:val="22"/>
        </w:rPr>
        <w:t>Zamawiającego</w:t>
      </w:r>
      <w:r>
        <w:rPr>
          <w:rFonts w:ascii="Calibri" w:hAnsi="Calibri" w:cs="Calibri"/>
          <w:color w:val="000000"/>
          <w:sz w:val="22"/>
          <w:szCs w:val="22"/>
        </w:rPr>
        <w:t xml:space="preserve"> wadliwe produkty żywnościowe i/lub uzupełnić na swój koszt zamówienie w ciągu 1 godziny od przekazania informacji (liczy się godzina wysłania maila lub powiadomienia telefonicznego, smsowego) przez </w:t>
      </w:r>
      <w:r w:rsidR="00F22A37">
        <w:rPr>
          <w:rFonts w:ascii="Calibri" w:hAnsi="Calibri" w:cs="Calibri"/>
          <w:color w:val="000000"/>
          <w:sz w:val="22"/>
          <w:szCs w:val="22"/>
        </w:rPr>
        <w:t>Zamawiającego</w:t>
      </w:r>
      <w:r>
        <w:rPr>
          <w:rFonts w:ascii="Calibri" w:hAnsi="Calibri" w:cs="Calibri"/>
          <w:color w:val="000000"/>
          <w:sz w:val="22"/>
          <w:szCs w:val="22"/>
        </w:rPr>
        <w:t xml:space="preserve">. Czas ten może zostać przedłużony jedynie za zgodą </w:t>
      </w:r>
      <w:r w:rsidR="00F22A37">
        <w:rPr>
          <w:rFonts w:ascii="Calibri" w:hAnsi="Calibri" w:cs="Calibri"/>
          <w:color w:val="000000"/>
          <w:sz w:val="22"/>
          <w:szCs w:val="22"/>
        </w:rPr>
        <w:t>Zamawiającego</w:t>
      </w:r>
      <w:r>
        <w:rPr>
          <w:rFonts w:ascii="Calibri" w:hAnsi="Calibri" w:cs="Calibri"/>
          <w:color w:val="000000"/>
          <w:sz w:val="22"/>
          <w:szCs w:val="22"/>
        </w:rPr>
        <w:t xml:space="preserve">. </w:t>
      </w:r>
    </w:p>
    <w:p w14:paraId="5C7D9B59" w14:textId="77777777" w:rsidR="00FC6B0F" w:rsidRDefault="00FC6B0F">
      <w:pPr>
        <w:pStyle w:val="NormalnyWeb"/>
        <w:spacing w:before="0" w:after="0" w:line="240" w:lineRule="auto"/>
        <w:jc w:val="center"/>
        <w:rPr>
          <w:rFonts w:cs="Calibri"/>
          <w:b/>
          <w:bCs/>
          <w:color w:val="000000"/>
        </w:rPr>
      </w:pPr>
    </w:p>
    <w:p w14:paraId="59BD9C77"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14:paraId="5A287A17"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p>
    <w:p w14:paraId="5DE09DAB"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14:paraId="0D0D96BF" w14:textId="5B863488"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Podstawą do wystawienia faktury przez Wykonawcę i dokonania płatności na rzecz Wykonawcy będą faktycznie dostarczone przez Wykonawcę i odebrane przez Zamawiającego ilości produktów żywnościowych. Przez „produkt odebrany” rozumie się produkt przyjęty przez </w:t>
      </w:r>
      <w:r w:rsidR="00F22A37">
        <w:rPr>
          <w:rFonts w:ascii="Calibri" w:hAnsi="Calibri" w:cs="Calibri"/>
          <w:color w:val="000000"/>
          <w:sz w:val="22"/>
          <w:szCs w:val="22"/>
        </w:rPr>
        <w:t>Zamawiającego</w:t>
      </w:r>
      <w:r>
        <w:rPr>
          <w:rFonts w:ascii="Calibri" w:hAnsi="Calibri" w:cs="Calibri"/>
          <w:color w:val="000000"/>
          <w:sz w:val="22"/>
          <w:szCs w:val="22"/>
        </w:rPr>
        <w:t xml:space="preserve"> i wniesiony do wskazanego pomieszczenia. Za produkt pozostawiony przez Wykonawcę, a nie odebrany przez </w:t>
      </w:r>
      <w:r w:rsidR="00F22A37">
        <w:rPr>
          <w:rFonts w:ascii="Calibri" w:hAnsi="Calibri" w:cs="Calibri"/>
          <w:color w:val="000000"/>
          <w:sz w:val="22"/>
          <w:szCs w:val="22"/>
        </w:rPr>
        <w:t xml:space="preserve">Zamawiającego </w:t>
      </w: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nie odpowiada.</w:t>
      </w:r>
    </w:p>
    <w:p w14:paraId="5D5CC6E5" w14:textId="1E39AC8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kwartał począwszy od dnia 01.0</w:t>
      </w:r>
      <w:r w:rsidR="00890260">
        <w:rPr>
          <w:rFonts w:ascii="Calibri" w:hAnsi="Calibri" w:cs="Calibri"/>
          <w:color w:val="000000"/>
          <w:sz w:val="22"/>
          <w:szCs w:val="22"/>
        </w:rPr>
        <w:t>7</w:t>
      </w:r>
      <w:r>
        <w:rPr>
          <w:rFonts w:ascii="Calibri" w:hAnsi="Calibri" w:cs="Calibri"/>
          <w:color w:val="000000"/>
          <w:sz w:val="22"/>
          <w:szCs w:val="22"/>
        </w:rPr>
        <w:t>.202</w:t>
      </w:r>
      <w:r w:rsidR="00CF4F81">
        <w:rPr>
          <w:rFonts w:ascii="Calibri" w:hAnsi="Calibri" w:cs="Calibri"/>
          <w:color w:val="000000"/>
          <w:sz w:val="22"/>
          <w:szCs w:val="22"/>
        </w:rPr>
        <w:t>5</w:t>
      </w:r>
      <w:r>
        <w:rPr>
          <w:rFonts w:ascii="Calibri" w:hAnsi="Calibri" w:cs="Calibri"/>
          <w:color w:val="000000"/>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ubiegły kwartał zgodnie ze wska</w:t>
      </w:r>
      <w:r w:rsidR="00641DD9">
        <w:rPr>
          <w:rFonts w:ascii="Calibri" w:hAnsi="Calibri" w:cs="Calibri"/>
          <w:color w:val="000000"/>
          <w:sz w:val="22"/>
          <w:szCs w:val="22"/>
        </w:rPr>
        <w:t>źnikiem</w:t>
      </w:r>
      <w:r>
        <w:rPr>
          <w:rFonts w:ascii="Calibri" w:hAnsi="Calibri" w:cs="Calibri"/>
          <w:color w:val="000000"/>
          <w:sz w:val="22"/>
          <w:szCs w:val="22"/>
        </w:rPr>
        <w:t xml:space="preserve">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r w:rsidR="00890260">
        <w:rPr>
          <w:rFonts w:ascii="Calibri" w:hAnsi="Calibri" w:cs="Calibri"/>
          <w:color w:val="000000"/>
          <w:sz w:val="22"/>
          <w:szCs w:val="22"/>
        </w:rPr>
        <w:t xml:space="preserve"> </w:t>
      </w:r>
    </w:p>
    <w:p w14:paraId="4B473128" w14:textId="130FA72E"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r w:rsidR="00890260">
        <w:rPr>
          <w:rFonts w:ascii="Calibri" w:hAnsi="Calibri" w:cs="Calibri"/>
          <w:color w:val="000000"/>
          <w:sz w:val="22"/>
          <w:szCs w:val="22"/>
        </w:rPr>
        <w:t xml:space="preserve"> Waloryzacja dotyczy jedynie produktów zamówionych </w:t>
      </w:r>
      <w:r w:rsidR="00B0479B">
        <w:rPr>
          <w:rFonts w:ascii="Calibri" w:hAnsi="Calibri" w:cs="Calibri"/>
          <w:color w:val="000000"/>
          <w:sz w:val="22"/>
          <w:szCs w:val="22"/>
        </w:rPr>
        <w:t xml:space="preserve">od </w:t>
      </w:r>
      <w:r w:rsidR="007822AA">
        <w:rPr>
          <w:rFonts w:ascii="Calibri" w:hAnsi="Calibri" w:cs="Calibri"/>
          <w:color w:val="000000"/>
          <w:sz w:val="22"/>
          <w:szCs w:val="22"/>
        </w:rPr>
        <w:t xml:space="preserve">dnia </w:t>
      </w:r>
      <w:r w:rsidR="00CF4F81">
        <w:rPr>
          <w:rFonts w:ascii="Calibri" w:hAnsi="Calibri" w:cs="Calibri"/>
          <w:color w:val="000000"/>
          <w:sz w:val="22"/>
          <w:szCs w:val="22"/>
        </w:rPr>
        <w:t>01.07.2025</w:t>
      </w:r>
      <w:r w:rsidR="007822AA">
        <w:rPr>
          <w:rFonts w:ascii="Calibri" w:hAnsi="Calibri" w:cs="Calibri"/>
          <w:color w:val="000000"/>
          <w:sz w:val="22"/>
          <w:szCs w:val="22"/>
        </w:rPr>
        <w:t> </w:t>
      </w:r>
      <w:r w:rsidR="00B0479B">
        <w:rPr>
          <w:rFonts w:ascii="Calibri" w:hAnsi="Calibri" w:cs="Calibri"/>
          <w:color w:val="000000"/>
          <w:sz w:val="22"/>
          <w:szCs w:val="22"/>
        </w:rPr>
        <w:t>r.</w:t>
      </w:r>
    </w:p>
    <w:p w14:paraId="0535AFF0" w14:textId="787CD067" w:rsidR="00FC6B0F" w:rsidRDefault="003509C1">
      <w:pPr>
        <w:pStyle w:val="NormalnyWeb"/>
        <w:numPr>
          <w:ilvl w:val="0"/>
          <w:numId w:val="13"/>
        </w:numPr>
        <w:spacing w:before="0" w:after="0" w:line="240" w:lineRule="auto"/>
        <w:jc w:val="both"/>
        <w:rPr>
          <w:rFonts w:ascii="Calibri" w:eastAsia="TimesNewRomanPSMT;Times New Rom" w:hAnsi="Calibri" w:cs="Calibri"/>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w:t>
      </w:r>
      <w:r w:rsidR="007822AA">
        <w:rPr>
          <w:rFonts w:ascii="Calibri" w:hAnsi="Calibri" w:cs="Calibri"/>
          <w:color w:val="000000"/>
          <w:sz w:val="22"/>
          <w:szCs w:val="22"/>
        </w:rPr>
        <w:t>.</w:t>
      </w:r>
      <w:r>
        <w:rPr>
          <w:rFonts w:ascii="Calibri" w:hAnsi="Calibri" w:cs="Calibri"/>
          <w:color w:val="000000"/>
          <w:sz w:val="22"/>
          <w:szCs w:val="22"/>
        </w:rPr>
        <w:t xml:space="preserve">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77AB4CF2"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eastAsia="TimesNewRomanPSMT;Times New Rom" w:hAnsi="Calibri" w:cs="Calibri"/>
          <w:sz w:val="22"/>
          <w:szCs w:val="22"/>
        </w:rPr>
        <w:lastRenderedPageBreak/>
        <w:t>Wykonawca, którego wynagrodzenie zostało zwaloryzowane, zobowiązany jest również do zmiany wynagrodzenia przysługującego podwykonawcom zaakceptowanym przez Zamawiającego w zakresie odpowiadającym zmianom cen dotyczących zobowiązania podwykonawcy.</w:t>
      </w:r>
    </w:p>
    <w:p w14:paraId="01B3DA0D" w14:textId="0B50F121" w:rsidR="00FC6B0F" w:rsidRDefault="003509C1">
      <w:pPr>
        <w:pStyle w:val="NormalnyWeb"/>
        <w:numPr>
          <w:ilvl w:val="0"/>
          <w:numId w:val="13"/>
        </w:numPr>
        <w:spacing w:before="0" w:after="0" w:line="240" w:lineRule="auto"/>
        <w:jc w:val="both"/>
      </w:pPr>
      <w:r>
        <w:rPr>
          <w:rFonts w:ascii="Calibri" w:hAnsi="Calibri" w:cs="Calibri"/>
          <w:color w:val="000000"/>
          <w:sz w:val="22"/>
          <w:szCs w:val="22"/>
        </w:rPr>
        <w:t>Rozliczenie z tytułu dostarczanych produktów żywnościowych będzie następować na podstawie zbiorczych faktur VAT</w:t>
      </w:r>
      <w:r w:rsidR="00890260">
        <w:rPr>
          <w:rFonts w:ascii="Calibri" w:hAnsi="Calibri" w:cs="Calibri"/>
          <w:color w:val="000000"/>
          <w:sz w:val="22"/>
          <w:szCs w:val="22"/>
        </w:rPr>
        <w:t xml:space="preserve">. </w:t>
      </w:r>
      <w:r>
        <w:rPr>
          <w:rFonts w:ascii="Calibri" w:hAnsi="Calibri" w:cs="Calibri"/>
          <w:color w:val="000000"/>
          <w:sz w:val="22"/>
          <w:szCs w:val="22"/>
        </w:rPr>
        <w:t>Faktury dostarczane będą Zamawiającemu w każdy  piątek za okres 7 dni zrealizowanych i odebranych dostaw częściowych</w:t>
      </w:r>
      <w:r w:rsidR="00890260">
        <w:rPr>
          <w:rFonts w:ascii="Calibri" w:hAnsi="Calibri" w:cs="Calibri"/>
          <w:color w:val="000000"/>
          <w:sz w:val="22"/>
          <w:szCs w:val="22"/>
        </w:rPr>
        <w:t>.</w:t>
      </w:r>
      <w:r>
        <w:rPr>
          <w:rFonts w:ascii="Calibri" w:hAnsi="Calibri" w:cs="Calibri"/>
          <w:color w:val="000000"/>
          <w:sz w:val="22"/>
          <w:szCs w:val="22"/>
        </w:rPr>
        <w:t xml:space="preserve"> </w:t>
      </w:r>
    </w:p>
    <w:p w14:paraId="6BC0DB31" w14:textId="03AAC375"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14:paraId="60A5E907" w14:textId="77777777" w:rsidR="00FC6B0F" w:rsidRDefault="003509C1">
      <w:pPr>
        <w:pStyle w:val="NormalnyWeb"/>
        <w:numPr>
          <w:ilvl w:val="0"/>
          <w:numId w:val="13"/>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57E9969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14:paraId="37442CE0" w14:textId="77777777" w:rsidR="00FC6B0F" w:rsidRDefault="003509C1">
      <w:pPr>
        <w:pStyle w:val="NormalnyWeb"/>
        <w:numPr>
          <w:ilvl w:val="0"/>
          <w:numId w:val="14"/>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14:paraId="4D7A626B" w14:textId="2F5E6BD3" w:rsidR="00FC6B0F" w:rsidRDefault="00641DD9" w:rsidP="00641DD9">
      <w:pPr>
        <w:pStyle w:val="NormalnyWeb"/>
        <w:spacing w:before="0" w:after="0" w:line="240" w:lineRule="auto"/>
        <w:ind w:left="1080"/>
        <w:jc w:val="both"/>
        <w:rPr>
          <w:rFonts w:ascii="Calibri" w:hAnsi="Calibri" w:cs="Calibri"/>
          <w:color w:val="000000"/>
          <w:sz w:val="22"/>
          <w:szCs w:val="22"/>
        </w:rPr>
      </w:pPr>
      <w:r>
        <w:rPr>
          <w:rFonts w:ascii="Calibri" w:hAnsi="Calibri" w:cs="Calibri"/>
          <w:color w:val="000000"/>
          <w:sz w:val="22"/>
          <w:szCs w:val="22"/>
        </w:rPr>
        <w:t>………………………………</w:t>
      </w:r>
      <w:r w:rsidR="003509C1">
        <w:rPr>
          <w:rFonts w:ascii="Calibri" w:hAnsi="Calibri" w:cs="Calibri"/>
          <w:color w:val="000000"/>
          <w:sz w:val="22"/>
          <w:szCs w:val="22"/>
        </w:rPr>
        <w:t>... tel. ………..</w:t>
      </w:r>
      <w:r w:rsidR="00F72830">
        <w:rPr>
          <w:rFonts w:ascii="Calibri" w:hAnsi="Calibri" w:cs="Calibri"/>
          <w:color w:val="000000"/>
          <w:sz w:val="22"/>
          <w:szCs w:val="22"/>
        </w:rPr>
        <w:t>, e-</w:t>
      </w:r>
      <w:r w:rsidR="003509C1">
        <w:rPr>
          <w:rFonts w:ascii="Calibri" w:hAnsi="Calibri" w:cs="Calibri"/>
          <w:color w:val="000000"/>
          <w:sz w:val="22"/>
          <w:szCs w:val="22"/>
        </w:rPr>
        <w:t>mail: ………….</w:t>
      </w:r>
    </w:p>
    <w:p w14:paraId="22F6BBDB" w14:textId="69486A8D" w:rsidR="00FC6B0F" w:rsidRDefault="003509C1">
      <w:pPr>
        <w:pStyle w:val="NormalnyWeb"/>
        <w:numPr>
          <w:ilvl w:val="0"/>
          <w:numId w:val="15"/>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Po stronie Wykonawcy do bezpośrednich kontaktów z przedstawicielami Jednostek Organizacyjnych Zamawiającego i Zamawiającym wyznacza się</w:t>
      </w:r>
      <w:r w:rsidR="00F72830">
        <w:rPr>
          <w:rFonts w:ascii="Calibri" w:hAnsi="Calibri" w:cs="Calibri"/>
          <w:color w:val="000000"/>
          <w:sz w:val="22"/>
          <w:szCs w:val="22"/>
        </w:rPr>
        <w:t>:</w:t>
      </w:r>
      <w:r>
        <w:rPr>
          <w:rFonts w:ascii="Calibri" w:hAnsi="Calibri" w:cs="Calibri"/>
          <w:color w:val="000000"/>
          <w:sz w:val="22"/>
          <w:szCs w:val="22"/>
        </w:rPr>
        <w:t xml:space="preserve"> …………….. , tel: …………., e-mail ……………..</w:t>
      </w:r>
    </w:p>
    <w:p w14:paraId="6E9196CC" w14:textId="77777777" w:rsidR="00FC6B0F" w:rsidRDefault="003509C1">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14:paraId="625312EF" w14:textId="77777777" w:rsidR="00FC6B0F" w:rsidRDefault="003509C1">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14:paraId="280A3A5C"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14:paraId="2B6DA59A"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14:paraId="2876D80B"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wagowa, rodzajowa) - w wysokości 200 zł za każdy produktu, w którym stwierdzono naruszenie,</w:t>
      </w:r>
    </w:p>
    <w:p w14:paraId="724AE254"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produktów, w których Zamawiający stwierdzi występowanie cech dyskwalifikujących dane zamówienie lub część zamówienia - w wysokości 200 zł za każde stwierdzone naruszenie,</w:t>
      </w:r>
    </w:p>
    <w:p w14:paraId="3DD9A388"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14:paraId="61636B5A" w14:textId="019A161F" w:rsidR="00FC6B0F" w:rsidRDefault="00F72830">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r w:rsidR="003509C1">
        <w:rPr>
          <w:rFonts w:ascii="Calibri" w:hAnsi="Calibri" w:cs="Calibri"/>
          <w:color w:val="000000"/>
          <w:sz w:val="22"/>
          <w:szCs w:val="22"/>
        </w:rPr>
        <w:t xml:space="preserve">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3E1A3875" w14:textId="77777777" w:rsidR="00FC6B0F" w:rsidRDefault="003509C1">
      <w:pPr>
        <w:pStyle w:val="NormalnyWeb"/>
        <w:numPr>
          <w:ilvl w:val="0"/>
          <w:numId w:val="17"/>
        </w:numPr>
        <w:spacing w:before="0" w:after="0" w:line="240" w:lineRule="auto"/>
        <w:jc w:val="both"/>
        <w:rPr>
          <w:color w:val="000000"/>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14:paraId="0EF4B567" w14:textId="77777777" w:rsidR="00FC6B0F" w:rsidRDefault="003509C1">
      <w:pPr>
        <w:pStyle w:val="western"/>
        <w:numPr>
          <w:ilvl w:val="0"/>
          <w:numId w:val="17"/>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14:paraId="5CDFDC2D"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14:paraId="130E873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14:paraId="2F64F1F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EA25230" w14:textId="77777777" w:rsidR="00FC6B0F" w:rsidRDefault="003509C1">
      <w:pPr>
        <w:pStyle w:val="NormalnyWeb"/>
        <w:numPr>
          <w:ilvl w:val="0"/>
          <w:numId w:val="1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lastRenderedPageBreak/>
        <w:t xml:space="preserve">Zamawiający zachowuje prawo do obciążenia Wykonawcy karą umowną wskazaną w ust. 1 pkt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14:paraId="538A234E" w14:textId="77777777" w:rsidR="00862604" w:rsidRDefault="00862604">
      <w:pPr>
        <w:pStyle w:val="NormalnyWeb"/>
        <w:spacing w:before="0" w:after="0" w:line="240" w:lineRule="auto"/>
        <w:jc w:val="center"/>
        <w:rPr>
          <w:rFonts w:ascii="Calibri" w:hAnsi="Calibri" w:cs="Calibri"/>
          <w:b/>
          <w:bCs/>
          <w:color w:val="000000"/>
          <w:sz w:val="22"/>
          <w:szCs w:val="22"/>
        </w:rPr>
      </w:pPr>
    </w:p>
    <w:p w14:paraId="4437D8A6" w14:textId="38C40896"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9.</w:t>
      </w:r>
    </w:p>
    <w:p w14:paraId="2D7F30A6" w14:textId="77777777" w:rsidR="00FC6B0F" w:rsidRDefault="003509C1">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 zastrzega sobie prawo odstąpienia od umowy w razie:</w:t>
      </w:r>
    </w:p>
    <w:p w14:paraId="037A09B4" w14:textId="0F4F4B0D"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Zamawiającego, gdy przerwa ta trwa dłużej niż 2 dni,</w:t>
      </w:r>
    </w:p>
    <w:p w14:paraId="7BD2F71C"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14:paraId="675EDA44" w14:textId="6FFEF681"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Zamawiającego,</w:t>
      </w:r>
    </w:p>
    <w:p w14:paraId="3CE84E87"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14:paraId="37195321" w14:textId="2343B4D4"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Zamawiającego,</w:t>
      </w:r>
    </w:p>
    <w:p w14:paraId="6196FAC5"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14:paraId="781F32FA"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5FF391BC"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Odstąpienie od umowy w przypadkach, o których mowa w ust. 1 pkt 1 – 6, może nastąpić w terminie 2 dni od dnia powzięcia przez Zamawiającego wiedzy o okolicznościach uprawniających do odstąpienia.</w:t>
      </w:r>
    </w:p>
    <w:p w14:paraId="1E2ACF50"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14:paraId="6B5FE6C2" w14:textId="706B9F19"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związku z zaprzestaniem/przerwą w realizacji całości lub części dostaw, Zamawiając</w:t>
      </w:r>
      <w:r w:rsidR="00F72830">
        <w:rPr>
          <w:rFonts w:ascii="Calibri" w:hAnsi="Calibri" w:cs="Calibri"/>
          <w:color w:val="000000"/>
          <w:sz w:val="22"/>
          <w:szCs w:val="22"/>
        </w:rPr>
        <w:t xml:space="preserve">y </w:t>
      </w:r>
      <w:r>
        <w:rPr>
          <w:rFonts w:ascii="Calibri" w:hAnsi="Calibri" w:cs="Calibri"/>
          <w:color w:val="000000"/>
          <w:sz w:val="22"/>
          <w:szCs w:val="22"/>
        </w:rPr>
        <w:t xml:space="preserve">ma prawo zakupić asortyment zgodny z przesłanym do Wykonawcy zamówieniem u osoby trzeciej, a Wykonawca wyraża zgodę na zakup brakującej części zamówienia na jego koszt . </w:t>
      </w:r>
    </w:p>
    <w:p w14:paraId="5924913E" w14:textId="1AB7EDE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przypadku niedostarczenia dostawy w danym dniu do określonej godziny lub dostarczenia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Zamawiającego) w następnej dostawie.</w:t>
      </w:r>
    </w:p>
    <w:p w14:paraId="6AE4DF99" w14:textId="77777777" w:rsidR="00FC6B0F" w:rsidRDefault="003509C1">
      <w:pPr>
        <w:pStyle w:val="NormalnyWeb"/>
        <w:numPr>
          <w:ilvl w:val="0"/>
          <w:numId w:val="19"/>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14:paraId="1A35A509" w14:textId="77777777" w:rsidR="00F72830" w:rsidRDefault="00F72830">
      <w:pPr>
        <w:pStyle w:val="NormalnyWeb"/>
        <w:spacing w:before="0" w:after="0" w:line="240" w:lineRule="auto"/>
        <w:jc w:val="center"/>
        <w:rPr>
          <w:rFonts w:ascii="Calibri" w:hAnsi="Calibri" w:cs="Calibri"/>
          <w:b/>
          <w:bCs/>
          <w:color w:val="000000"/>
          <w:sz w:val="22"/>
          <w:szCs w:val="22"/>
        </w:rPr>
      </w:pPr>
    </w:p>
    <w:p w14:paraId="6962D5E2" w14:textId="1D2E7470" w:rsidR="00FC6B0F" w:rsidRDefault="003509C1">
      <w:pPr>
        <w:pStyle w:val="NormalnyWeb"/>
        <w:spacing w:before="0" w:after="0" w:line="240" w:lineRule="auto"/>
        <w:jc w:val="center"/>
        <w:rPr>
          <w:rFonts w:cs="Calibri"/>
        </w:rPr>
      </w:pPr>
      <w:r>
        <w:rPr>
          <w:rFonts w:ascii="Calibri" w:hAnsi="Calibri" w:cs="Calibri"/>
          <w:b/>
          <w:bCs/>
          <w:color w:val="000000"/>
          <w:sz w:val="22"/>
          <w:szCs w:val="22"/>
        </w:rPr>
        <w:t>§ 10</w:t>
      </w:r>
    </w:p>
    <w:p w14:paraId="0E8080F2" w14:textId="40ED1FC7" w:rsidR="00FC6B0F" w:rsidRPr="00F72830" w:rsidRDefault="003509C1" w:rsidP="00F72830">
      <w:pPr>
        <w:numPr>
          <w:ilvl w:val="0"/>
          <w:numId w:val="29"/>
        </w:numPr>
        <w:tabs>
          <w:tab w:val="left" w:pos="9072"/>
        </w:tabs>
        <w:spacing w:after="0" w:line="240" w:lineRule="auto"/>
        <w:jc w:val="both"/>
        <w:rPr>
          <w:rFonts w:cs="Calibri"/>
        </w:rPr>
      </w:pPr>
      <w:r>
        <w:rPr>
          <w:rFonts w:cs="Calibri"/>
        </w:rPr>
        <w:t>Zamawiający przewiduje możliwość zmiany wysokości wynagrodzenia określonego w § 6 ust 1 niniejszej umowy w przypadkach zmiany</w:t>
      </w:r>
      <w:r w:rsidR="00F72830">
        <w:rPr>
          <w:rFonts w:cs="Calibri"/>
        </w:rPr>
        <w:t xml:space="preserve"> </w:t>
      </w:r>
      <w:r w:rsidRPr="00F72830">
        <w:rPr>
          <w:rFonts w:cs="Calibri"/>
        </w:rPr>
        <w:t>stawki podatku od towarów i usług</w:t>
      </w:r>
      <w:r w:rsidR="00F72830">
        <w:rPr>
          <w:rFonts w:cs="Calibri"/>
        </w:rPr>
        <w:t>.</w:t>
      </w:r>
    </w:p>
    <w:p w14:paraId="106776B1" w14:textId="14A155FE" w:rsidR="00F579CB" w:rsidRPr="00A8502A" w:rsidRDefault="003509C1" w:rsidP="00A8502A">
      <w:pPr>
        <w:pStyle w:val="Akapitzlist"/>
        <w:numPr>
          <w:ilvl w:val="0"/>
          <w:numId w:val="29"/>
        </w:numPr>
        <w:tabs>
          <w:tab w:val="left" w:pos="336"/>
          <w:tab w:val="left" w:pos="364"/>
        </w:tabs>
        <w:spacing w:after="0" w:line="240" w:lineRule="auto"/>
        <w:jc w:val="both"/>
        <w:rPr>
          <w:rFonts w:cs="Calibri"/>
        </w:rPr>
      </w:pPr>
      <w:r w:rsidRPr="00A8502A">
        <w:rPr>
          <w:rFonts w:cs="Calibri"/>
        </w:rPr>
        <w:t>W sytuacji wystąpienia okoliczności wskazanych w ust.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F579CB" w:rsidRPr="00A8502A">
        <w:rPr>
          <w:rFonts w:cs="Calibri"/>
        </w:rPr>
        <w:t xml:space="preserve"> </w:t>
      </w:r>
      <w:r w:rsidR="00F579CB" w:rsidRPr="00A8502A">
        <w:rPr>
          <w:rFonts w:eastAsia="Times New Roman" w:cs="Calibri"/>
          <w:color w:val="000000"/>
        </w:rPr>
        <w:t>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59E08C80" w14:textId="6C412124" w:rsidR="00FC6B0F" w:rsidRDefault="00FC6B0F" w:rsidP="00A8502A">
      <w:pPr>
        <w:pStyle w:val="Akapitzlist"/>
        <w:tabs>
          <w:tab w:val="left" w:pos="9072"/>
        </w:tabs>
        <w:spacing w:after="0" w:line="240" w:lineRule="auto"/>
        <w:jc w:val="both"/>
        <w:rPr>
          <w:rFonts w:cs="Calibri"/>
        </w:rPr>
      </w:pPr>
    </w:p>
    <w:p w14:paraId="3B228577" w14:textId="77777777" w:rsidR="00FC6B0F" w:rsidRDefault="00FC6B0F">
      <w:pPr>
        <w:pStyle w:val="Default"/>
        <w:jc w:val="both"/>
        <w:rPr>
          <w:rFonts w:ascii="Calibri" w:hAnsi="Calibri" w:cs="Calibri"/>
          <w:sz w:val="22"/>
          <w:szCs w:val="22"/>
        </w:rPr>
      </w:pPr>
    </w:p>
    <w:p w14:paraId="48758521" w14:textId="77777777" w:rsidR="00862604" w:rsidRDefault="00862604">
      <w:pPr>
        <w:pStyle w:val="NormalnyWeb"/>
        <w:spacing w:before="0" w:after="0" w:line="240" w:lineRule="auto"/>
        <w:jc w:val="center"/>
        <w:rPr>
          <w:rFonts w:ascii="Calibri" w:hAnsi="Calibri" w:cs="Calibri"/>
          <w:b/>
          <w:bCs/>
          <w:color w:val="000000"/>
          <w:sz w:val="22"/>
          <w:szCs w:val="22"/>
        </w:rPr>
      </w:pPr>
    </w:p>
    <w:p w14:paraId="79BFA5B7" w14:textId="77777777" w:rsidR="00862604" w:rsidRDefault="00862604">
      <w:pPr>
        <w:pStyle w:val="NormalnyWeb"/>
        <w:spacing w:before="0" w:after="0" w:line="240" w:lineRule="auto"/>
        <w:jc w:val="center"/>
        <w:rPr>
          <w:rFonts w:ascii="Calibri" w:hAnsi="Calibri" w:cs="Calibri"/>
          <w:b/>
          <w:bCs/>
          <w:color w:val="000000"/>
          <w:sz w:val="22"/>
          <w:szCs w:val="22"/>
        </w:rPr>
      </w:pPr>
    </w:p>
    <w:p w14:paraId="36670B29" w14:textId="5F812D9C"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11.</w:t>
      </w:r>
    </w:p>
    <w:p w14:paraId="2A23F113" w14:textId="76A65BE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w:t>
      </w:r>
      <w:r w:rsidR="009D52A5">
        <w:rPr>
          <w:rFonts w:ascii="Calibri" w:hAnsi="Calibri" w:cs="Calibri"/>
          <w:color w:val="000000"/>
          <w:sz w:val="22"/>
          <w:szCs w:val="22"/>
        </w:rPr>
        <w:t xml:space="preserve"> i  ust. 2</w:t>
      </w:r>
      <w:r>
        <w:rPr>
          <w:rFonts w:ascii="Calibri" w:hAnsi="Calibri" w:cs="Calibri"/>
          <w:color w:val="000000"/>
          <w:sz w:val="22"/>
          <w:szCs w:val="22"/>
        </w:rPr>
        <w:t>, art. 436 i art. 439 ustawy – Prawo zamówień publicznych.</w:t>
      </w:r>
    </w:p>
    <w:p w14:paraId="3FE41CD3" w14:textId="77777777" w:rsidR="00FC6B0F" w:rsidRDefault="003509C1">
      <w:pPr>
        <w:pStyle w:val="NormalnyWeb"/>
        <w:numPr>
          <w:ilvl w:val="0"/>
          <w:numId w:val="36"/>
        </w:numPr>
        <w:tabs>
          <w:tab w:val="left" w:pos="284"/>
        </w:tabs>
        <w:spacing w:before="0" w:after="0" w:line="240" w:lineRule="auto"/>
        <w:jc w:val="both"/>
        <w:rPr>
          <w:rFonts w:cs="Calibri"/>
          <w:color w:val="000000"/>
        </w:rPr>
      </w:pPr>
      <w:r>
        <w:rPr>
          <w:rFonts w:ascii="Calibri" w:hAnsi="Calibri" w:cs="Calibri"/>
          <w:color w:val="000000"/>
          <w:sz w:val="22"/>
          <w:szCs w:val="22"/>
        </w:rPr>
        <w:t>Strony dopuszczają możliwość zmiany postanowień zawartej umowy zakresie:</w:t>
      </w:r>
    </w:p>
    <w:p w14:paraId="2D32A9F6" w14:textId="77777777" w:rsidR="00FC6B0F" w:rsidRDefault="003509C1">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14:paraId="0BAF1E02"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color w:val="000000"/>
        </w:rPr>
        <w:t xml:space="preserve">wystąpienia przypadków losowych (kataklizmy lub inne czynniki zewnętrzne, niemożliwe do przewidzenia wydarzenia, którym nie można było zapobiec), które będą miały wpływ na treść zawartej umowy i termin realizacji dostaw; </w:t>
      </w:r>
    </w:p>
    <w:p w14:paraId="581EEBD2" w14:textId="77777777" w:rsidR="00FC6B0F" w:rsidRDefault="003509C1">
      <w:pPr>
        <w:numPr>
          <w:ilvl w:val="0"/>
          <w:numId w:val="38"/>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zmiany przepisów powodujących konieczność innych rozwiązań niż zakładano w opisie przedmiotu zamówienia; </w:t>
      </w:r>
    </w:p>
    <w:p w14:paraId="3549C0DD"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6978B580" w14:textId="62147B85"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2) Zmiany cen jednostkowych </w:t>
      </w:r>
      <w:r w:rsidR="009D52A5">
        <w:rPr>
          <w:rFonts w:eastAsia="Times New Roman" w:cs="Calibri"/>
          <w:color w:val="000000"/>
        </w:rPr>
        <w:t xml:space="preserve">i łącznego wynagrodzenia </w:t>
      </w:r>
      <w:r>
        <w:rPr>
          <w:rFonts w:eastAsia="Times New Roman" w:cs="Calibri"/>
          <w:color w:val="000000"/>
        </w:rPr>
        <w:t xml:space="preserve">w przypadku określonym w § </w:t>
      </w:r>
      <w:r w:rsidR="009D52A5">
        <w:rPr>
          <w:rFonts w:eastAsia="Times New Roman" w:cs="Calibri"/>
          <w:color w:val="000000"/>
        </w:rPr>
        <w:t xml:space="preserve">6 </w:t>
      </w:r>
      <w:r>
        <w:rPr>
          <w:rFonts w:eastAsia="Times New Roman" w:cs="Calibri"/>
          <w:color w:val="000000"/>
        </w:rPr>
        <w:t xml:space="preserve">umowy; </w:t>
      </w:r>
    </w:p>
    <w:p w14:paraId="56D7D9D2" w14:textId="55088D74"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3) Zmiany</w:t>
      </w:r>
      <w:r w:rsidR="009D52A5">
        <w:rPr>
          <w:rFonts w:eastAsia="Times New Roman" w:cs="Calibri"/>
          <w:color w:val="000000"/>
        </w:rPr>
        <w:t xml:space="preserve"> cen jednostkowych i łącznego</w:t>
      </w:r>
      <w:r>
        <w:rPr>
          <w:rFonts w:eastAsia="Times New Roman" w:cs="Calibri"/>
          <w:color w:val="000000"/>
        </w:rPr>
        <w:t xml:space="preserve"> wynagrodzenia w przypadku określonym w § 10 umowy;</w:t>
      </w:r>
    </w:p>
    <w:p w14:paraId="31CC43D4" w14:textId="79229F5C" w:rsidR="00FC6B0F" w:rsidRDefault="003509C1">
      <w:pPr>
        <w:suppressAutoHyphens w:val="0"/>
        <w:autoSpaceDE w:val="0"/>
        <w:spacing w:after="0" w:line="240" w:lineRule="auto"/>
        <w:ind w:left="709"/>
        <w:jc w:val="both"/>
        <w:rPr>
          <w:rFonts w:eastAsia="Times New Roman" w:cs="Calibri"/>
          <w:color w:val="000000"/>
        </w:rPr>
      </w:pPr>
      <w:r>
        <w:rPr>
          <w:rFonts w:eastAsia="Times New Roman" w:cs="Calibri"/>
          <w:color w:val="000000"/>
        </w:rPr>
        <w:t>4) Pozostałe zmiany</w:t>
      </w:r>
      <w:r w:rsidR="009D52A5">
        <w:rPr>
          <w:rFonts w:eastAsia="Times New Roman" w:cs="Calibri"/>
          <w:color w:val="000000"/>
        </w:rPr>
        <w:t>:</w:t>
      </w:r>
      <w:r>
        <w:rPr>
          <w:rFonts w:eastAsia="Times New Roman" w:cs="Calibri"/>
          <w:color w:val="000000"/>
        </w:rPr>
        <w:t xml:space="preserve"> </w:t>
      </w:r>
    </w:p>
    <w:p w14:paraId="0452DD22"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w każdym przypadku, gdy zmiana jest korzystna dla Zamawiającego (np. zmniejszenie wartości zamówienia, skrócenie czasu dostaw); </w:t>
      </w:r>
    </w:p>
    <w:p w14:paraId="79FA0E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zmiana sposobu rozliczania umowy lub dokonywania płatności na rzecz Wykonawcy (np. terminu płatności faktury, zmiana okresu rozliczeniowego); </w:t>
      </w:r>
    </w:p>
    <w:p w14:paraId="091AC4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które będą miały wpływ na treść zawartej umowy i termin realizacji; </w:t>
      </w:r>
    </w:p>
    <w:p w14:paraId="6300BE0A"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bCs/>
          <w:color w:val="000000"/>
        </w:rPr>
      </w:pPr>
      <w:r>
        <w:rPr>
          <w:rFonts w:eastAsia="Times New Roman" w:cs="Calibri"/>
          <w:color w:val="000000"/>
        </w:rPr>
        <w:t>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2E876398" w14:textId="77777777" w:rsidR="00FC6B0F" w:rsidRDefault="003509C1" w:rsidP="007C7140">
      <w:pPr>
        <w:numPr>
          <w:ilvl w:val="0"/>
          <w:numId w:val="45"/>
        </w:numPr>
        <w:suppressAutoHyphens w:val="0"/>
        <w:autoSpaceDE w:val="0"/>
        <w:spacing w:after="0" w:line="240" w:lineRule="auto"/>
        <w:ind w:left="1276"/>
        <w:jc w:val="both"/>
        <w:rPr>
          <w:rFonts w:eastAsia="Times New Roman" w:cs="Calibri"/>
          <w:bCs/>
          <w:color w:val="000000"/>
        </w:rPr>
      </w:pP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14:paraId="1B048F85" w14:textId="223FABE6" w:rsidR="00FC6B0F" w:rsidRDefault="003509C1" w:rsidP="007C7140">
      <w:pPr>
        <w:numPr>
          <w:ilvl w:val="0"/>
          <w:numId w:val="45"/>
        </w:numPr>
        <w:suppressAutoHyphens w:val="0"/>
        <w:autoSpaceDE w:val="0"/>
        <w:spacing w:after="0" w:line="240" w:lineRule="auto"/>
        <w:ind w:left="1276"/>
        <w:jc w:val="both"/>
        <w:rPr>
          <w:rFonts w:cs="Calibri"/>
          <w:color w:val="000000"/>
        </w:rPr>
      </w:pP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w:t>
      </w:r>
      <w:r w:rsidR="009D52A5">
        <w:rPr>
          <w:rFonts w:eastAsia="Times New Roman" w:cs="Calibri"/>
          <w:bCs/>
          <w:color w:val="000000"/>
        </w:rPr>
        <w:t xml:space="preserve">; </w:t>
      </w:r>
    </w:p>
    <w:p w14:paraId="190297DE" w14:textId="40845680"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lastRenderedPageBreak/>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1388DC1E" w14:textId="2FF7543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zmiana ilości, adresów jednostek wskazanych w par. 1 ust. 1, do których będzie dostarczana żywność lub zmiana miejsc wykonywania dostaw;</w:t>
      </w:r>
    </w:p>
    <w:p w14:paraId="047134C8" w14:textId="3E66115A"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060293E2" w14:textId="6CB487F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polegająca na rezygnacji z części zamówienia wynikająca z okoliczności, opisanych w </w:t>
      </w:r>
      <w:r>
        <w:rPr>
          <w:rFonts w:ascii="Calibri" w:hAnsi="Calibri" w:cs="Calibri"/>
          <w:bCs/>
          <w:color w:val="000000"/>
          <w:sz w:val="22"/>
          <w:szCs w:val="22"/>
        </w:rPr>
        <w:t>§ 2 pkt. 1</w:t>
      </w:r>
      <w:r w:rsidR="00F579CB">
        <w:rPr>
          <w:rFonts w:ascii="Calibri" w:hAnsi="Calibri" w:cs="Calibri"/>
          <w:bCs/>
          <w:color w:val="000000"/>
          <w:sz w:val="22"/>
          <w:szCs w:val="22"/>
        </w:rPr>
        <w:t>7</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2BEFF38F" w14:textId="64D088CF"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2B52229A" w14:textId="77777777" w:rsidR="007C7140" w:rsidRDefault="003509C1"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Calibri" w:hAnsi="Calibri" w:cs="Calibri"/>
          <w:sz w:val="22"/>
          <w:szCs w:val="22"/>
        </w:rPr>
        <w:t>§ 6 ust 1.</w:t>
      </w:r>
      <w:r w:rsidR="00F579CB">
        <w:rPr>
          <w:rFonts w:ascii="Calibri" w:hAnsi="Calibri" w:cs="Calibri"/>
          <w:sz w:val="22"/>
          <w:szCs w:val="22"/>
        </w:rPr>
        <w:t xml:space="preserve"> </w:t>
      </w:r>
      <w:r>
        <w:rPr>
          <w:rFonts w:ascii="Calibri" w:hAnsi="Calibri" w:cs="Calibri"/>
          <w:sz w:val="22"/>
          <w:szCs w:val="22"/>
        </w:rPr>
        <w:t>Wpływ zmiany ceny na dostarczany towar musi zostać udowodnione przez Wykonawcę poprzez przedstawienie stosownych wyliczeń;</w:t>
      </w:r>
    </w:p>
    <w:p w14:paraId="06F8E49C" w14:textId="09063342" w:rsidR="00434AE6" w:rsidRPr="007C7140"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sidRPr="007C7140">
        <w:rPr>
          <w:rFonts w:ascii="Calibri" w:hAnsi="Calibri" w:cs="Calibri"/>
          <w:sz w:val="22"/>
          <w:szCs w:val="22"/>
        </w:rPr>
        <w:t>w przypadku zwiększenia się liczby dzieci uczęszczających do placówki Zamawiającego zmianie może ulec ilość zamawianego towaru przy założeniu, że ilości zamawianego towaru w poszczególnych pozycjach nie wzrosną więcej niż o 20 %,</w:t>
      </w:r>
    </w:p>
    <w:p w14:paraId="2E138A9F" w14:textId="14FB311D" w:rsidR="00434AE6"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sz w:val="22"/>
          <w:szCs w:val="22"/>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r w:rsidR="00FF6076">
        <w:rPr>
          <w:rFonts w:ascii="Calibri" w:hAnsi="Calibri" w:cs="Calibri"/>
          <w:sz w:val="22"/>
          <w:szCs w:val="22"/>
        </w:rPr>
        <w:t>,</w:t>
      </w:r>
    </w:p>
    <w:p w14:paraId="7DC24666" w14:textId="7777777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sz w:val="22"/>
          <w:szCs w:val="22"/>
        </w:rPr>
        <w:t xml:space="preserve">Zamawiający dopuszcza zmianę wysokości wynagrodzenia, o którym mowa w § 6 ust 1 w sytuacji opisanej w § 6 oraz w § 11 ust. 2 o kwotę wzrostu/obniżenia wynagrodzenia należnego Wykonawcy. </w:t>
      </w:r>
    </w:p>
    <w:p w14:paraId="5AE92328" w14:textId="0FEDA27E" w:rsidR="00FC6B0F" w:rsidRPr="00FF6076" w:rsidRDefault="003509C1" w:rsidP="00FF6076">
      <w:pPr>
        <w:pStyle w:val="NormalnyWeb"/>
        <w:numPr>
          <w:ilvl w:val="0"/>
          <w:numId w:val="36"/>
        </w:numPr>
        <w:tabs>
          <w:tab w:val="left" w:pos="284"/>
        </w:tabs>
        <w:spacing w:before="0" w:after="0" w:line="240" w:lineRule="auto"/>
        <w:jc w:val="both"/>
        <w:rPr>
          <w:rFonts w:cs="Calibri"/>
          <w:b/>
          <w:bCs/>
          <w:color w:val="000000"/>
        </w:rPr>
      </w:pPr>
      <w:r>
        <w:rPr>
          <w:rFonts w:ascii="Calibri" w:hAnsi="Calibri" w:cs="Calibri"/>
          <w:color w:val="000000"/>
          <w:sz w:val="22"/>
          <w:szCs w:val="22"/>
        </w:rPr>
        <w:t>Wszelkie zmiany i uzupełnienia niniejszej umowy wymagają formy pisemnej, pod rygorem nieważności.</w:t>
      </w:r>
    </w:p>
    <w:p w14:paraId="3CF6AE3E" w14:textId="77777777" w:rsidR="00775378" w:rsidRDefault="00775378">
      <w:pPr>
        <w:pStyle w:val="NormalnyWeb"/>
        <w:spacing w:before="0" w:after="0" w:line="240" w:lineRule="auto"/>
        <w:jc w:val="center"/>
        <w:rPr>
          <w:rFonts w:ascii="Calibri" w:hAnsi="Calibri" w:cs="Calibri"/>
          <w:b/>
          <w:bCs/>
          <w:color w:val="000000"/>
          <w:sz w:val="22"/>
          <w:szCs w:val="22"/>
        </w:rPr>
      </w:pPr>
    </w:p>
    <w:p w14:paraId="5E874BE6" w14:textId="77777777" w:rsidR="00775378" w:rsidRDefault="00775378">
      <w:pPr>
        <w:pStyle w:val="NormalnyWeb"/>
        <w:spacing w:before="0" w:after="0" w:line="240" w:lineRule="auto"/>
        <w:jc w:val="center"/>
        <w:rPr>
          <w:rFonts w:ascii="Calibri" w:hAnsi="Calibri" w:cs="Calibri"/>
          <w:b/>
          <w:bCs/>
          <w:color w:val="000000"/>
          <w:sz w:val="22"/>
          <w:szCs w:val="22"/>
        </w:rPr>
      </w:pPr>
    </w:p>
    <w:p w14:paraId="0777AC6C"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r w:rsidR="001E53ED">
        <w:rPr>
          <w:rFonts w:ascii="Calibri" w:hAnsi="Calibri" w:cs="Calibri"/>
          <w:b/>
          <w:bCs/>
          <w:color w:val="000000"/>
          <w:sz w:val="22"/>
          <w:szCs w:val="22"/>
        </w:rPr>
        <w:t>2</w:t>
      </w:r>
    </w:p>
    <w:p w14:paraId="151E5400" w14:textId="5F87A242"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(t.j.: Dz. U. z 202</w:t>
      </w:r>
      <w:r w:rsidR="00CF4F81">
        <w:rPr>
          <w:rFonts w:ascii="Calibri" w:hAnsi="Calibri" w:cs="Calibri"/>
          <w:color w:val="000000"/>
          <w:sz w:val="22"/>
          <w:szCs w:val="22"/>
        </w:rPr>
        <w:t>4 poz. 1320</w:t>
      </w:r>
      <w:r w:rsidR="004F02AB">
        <w:rPr>
          <w:rFonts w:ascii="Calibri" w:hAnsi="Calibri" w:cs="Calibri"/>
          <w:color w:val="000000"/>
          <w:sz w:val="22"/>
          <w:szCs w:val="22"/>
        </w:rPr>
        <w:t xml:space="preserve"> </w:t>
      </w:r>
      <w:bookmarkStart w:id="1" w:name="_GoBack"/>
      <w:bookmarkEnd w:id="1"/>
      <w:r w:rsidR="004F02AB">
        <w:rPr>
          <w:rFonts w:ascii="Calibri" w:hAnsi="Calibri" w:cs="Calibri"/>
          <w:color w:val="000000"/>
          <w:sz w:val="22"/>
          <w:szCs w:val="22"/>
        </w:rPr>
        <w:t>z.m</w:t>
      </w:r>
      <w:r>
        <w:rPr>
          <w:rFonts w:ascii="Calibri" w:hAnsi="Calibri" w:cs="Calibri"/>
          <w:color w:val="000000"/>
          <w:sz w:val="22"/>
          <w:szCs w:val="22"/>
        </w:rPr>
        <w:t>) oraz przepisy ustawy - Kodeks cywilny.</w:t>
      </w:r>
    </w:p>
    <w:p w14:paraId="47893048" w14:textId="37EFE29E"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w:t>
      </w:r>
      <w:r w:rsidR="00E70673">
        <w:rPr>
          <w:rFonts w:ascii="Calibri" w:hAnsi="Calibri" w:cs="Calibri"/>
          <w:color w:val="000000"/>
          <w:sz w:val="22"/>
          <w:szCs w:val="22"/>
        </w:rPr>
        <w:t>a</w:t>
      </w:r>
      <w:r>
        <w:rPr>
          <w:rFonts w:ascii="Calibri" w:hAnsi="Calibri" w:cs="Calibri"/>
          <w:color w:val="000000"/>
          <w:sz w:val="22"/>
          <w:szCs w:val="22"/>
        </w:rPr>
        <w:t xml:space="preserve"> porozumieniem stron.</w:t>
      </w:r>
    </w:p>
    <w:p w14:paraId="750E2168" w14:textId="0F93D1C9"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Integralnymi składnikami niniejszej umowy są: </w:t>
      </w:r>
      <w:r w:rsidR="00E70673">
        <w:rPr>
          <w:rFonts w:ascii="Calibri" w:hAnsi="Calibri" w:cs="Calibri"/>
          <w:color w:val="000000"/>
          <w:sz w:val="22"/>
          <w:szCs w:val="22"/>
        </w:rPr>
        <w:t>Formularz ofertowy</w:t>
      </w:r>
      <w:r>
        <w:rPr>
          <w:rFonts w:ascii="Calibri" w:hAnsi="Calibri" w:cs="Calibri"/>
          <w:color w:val="000000"/>
          <w:sz w:val="22"/>
          <w:szCs w:val="22"/>
        </w:rPr>
        <w:t>, formularz cenowy Wykonawcy.</w:t>
      </w:r>
    </w:p>
    <w:p w14:paraId="3A247829" w14:textId="2EE9D865" w:rsidR="00FC6B0F" w:rsidRDefault="003509C1">
      <w:pPr>
        <w:pStyle w:val="NormalnyWeb"/>
        <w:numPr>
          <w:ilvl w:val="0"/>
          <w:numId w:val="37"/>
        </w:numPr>
        <w:tabs>
          <w:tab w:val="left" w:pos="284"/>
        </w:tabs>
        <w:spacing w:before="0" w:after="0" w:line="240" w:lineRule="auto"/>
        <w:jc w:val="both"/>
        <w:rPr>
          <w:rFonts w:ascii="Calibri" w:hAnsi="Calibri" w:cs="Calibri"/>
          <w:sz w:val="22"/>
          <w:szCs w:val="22"/>
        </w:rPr>
      </w:pPr>
      <w:r>
        <w:rPr>
          <w:rFonts w:ascii="Calibri" w:hAnsi="Calibri" w:cs="Calibri"/>
          <w:color w:val="000000"/>
          <w:sz w:val="22"/>
          <w:szCs w:val="22"/>
        </w:rPr>
        <w:t xml:space="preserve">Umowę niniejszą sporządzono w </w:t>
      </w:r>
      <w:r w:rsidR="00E70673">
        <w:rPr>
          <w:rFonts w:ascii="Calibri" w:hAnsi="Calibri" w:cs="Calibri"/>
          <w:color w:val="000000"/>
          <w:sz w:val="22"/>
          <w:szCs w:val="22"/>
        </w:rPr>
        <w:t>trzech</w:t>
      </w:r>
      <w:r>
        <w:rPr>
          <w:rFonts w:ascii="Calibri" w:hAnsi="Calibri" w:cs="Calibri"/>
          <w:color w:val="000000"/>
          <w:sz w:val="22"/>
          <w:szCs w:val="22"/>
        </w:rPr>
        <w:t xml:space="preserve"> jednobrzmiących egzemplarzach, z których dwa egzemplarze otrzymał Zamawiający, a jed</w:t>
      </w:r>
      <w:r w:rsidR="00E70673">
        <w:rPr>
          <w:rFonts w:ascii="Calibri" w:hAnsi="Calibri" w:cs="Calibri"/>
          <w:color w:val="000000"/>
          <w:sz w:val="22"/>
          <w:szCs w:val="22"/>
        </w:rPr>
        <w:t>en</w:t>
      </w:r>
      <w:r>
        <w:rPr>
          <w:rFonts w:ascii="Calibri" w:hAnsi="Calibri" w:cs="Calibri"/>
          <w:color w:val="000000"/>
          <w:sz w:val="22"/>
          <w:szCs w:val="22"/>
        </w:rPr>
        <w:t xml:space="preserve"> egzemplarz Wykonawca. </w:t>
      </w:r>
    </w:p>
    <w:p w14:paraId="24228D98" w14:textId="77777777" w:rsidR="00FC6B0F" w:rsidRDefault="00FC6B0F">
      <w:pPr>
        <w:pStyle w:val="NormalnyWeb"/>
        <w:spacing w:before="0" w:after="0" w:line="240" w:lineRule="auto"/>
        <w:jc w:val="both"/>
        <w:rPr>
          <w:rFonts w:ascii="Calibri" w:hAnsi="Calibri" w:cs="Calibri"/>
          <w:sz w:val="22"/>
          <w:szCs w:val="22"/>
        </w:rPr>
      </w:pPr>
    </w:p>
    <w:p w14:paraId="5C9ECBBF" w14:textId="77777777" w:rsidR="00FC6B0F" w:rsidRDefault="00FC6B0F">
      <w:pPr>
        <w:pStyle w:val="NormalnyWeb"/>
        <w:spacing w:before="0" w:after="0" w:line="240" w:lineRule="auto"/>
        <w:jc w:val="both"/>
        <w:rPr>
          <w:rFonts w:ascii="Calibri" w:hAnsi="Calibri" w:cs="Calibri"/>
          <w:sz w:val="22"/>
          <w:szCs w:val="22"/>
        </w:rPr>
      </w:pPr>
    </w:p>
    <w:p w14:paraId="52FB3BD2" w14:textId="77777777" w:rsidR="00FC6B0F" w:rsidRDefault="003509C1">
      <w:pPr>
        <w:pStyle w:val="NormalnyWeb"/>
        <w:spacing w:before="0" w:after="0" w:line="240" w:lineRule="auto"/>
        <w:ind w:firstLine="360"/>
        <w:jc w:val="both"/>
        <w:rPr>
          <w:rFonts w:ascii="Calibri" w:hAnsi="Calibri" w:cs="Calibri"/>
          <w:b/>
          <w:bCs/>
          <w:i/>
          <w:iCs/>
          <w:color w:val="000000"/>
          <w:sz w:val="22"/>
          <w:szCs w:val="22"/>
        </w:rPr>
      </w:pPr>
      <w:r>
        <w:rPr>
          <w:rFonts w:ascii="Calibri" w:hAnsi="Calibri" w:cs="Calibri"/>
          <w:b/>
          <w:bCs/>
          <w:i/>
          <w:iCs/>
          <w:color w:val="000000"/>
          <w:sz w:val="22"/>
          <w:szCs w:val="22"/>
        </w:rPr>
        <w:tab/>
        <w:t>ZAMAWIAJĄCY:                                                                                          WYKONAWCA:</w:t>
      </w:r>
    </w:p>
    <w:p w14:paraId="0B32D48A" w14:textId="77777777" w:rsidR="00FC6B0F" w:rsidRDefault="00FC6B0F">
      <w:pPr>
        <w:spacing w:after="0" w:line="240" w:lineRule="auto"/>
        <w:jc w:val="both"/>
      </w:pPr>
    </w:p>
    <w:sectPr w:rsidR="00FC6B0F" w:rsidSect="00FC6B0F">
      <w:headerReference w:type="default" r:id="rId8"/>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98CD2" w14:textId="77777777" w:rsidR="00CF4C82" w:rsidRDefault="00CF4C82" w:rsidP="00FC6B0F">
      <w:pPr>
        <w:spacing w:after="0" w:line="240" w:lineRule="auto"/>
      </w:pPr>
      <w:r>
        <w:separator/>
      </w:r>
    </w:p>
  </w:endnote>
  <w:endnote w:type="continuationSeparator" w:id="0">
    <w:p w14:paraId="7CA6AF75" w14:textId="77777777" w:rsidR="00CF4C82" w:rsidRDefault="00CF4C82" w:rsidP="00F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OpenSymbol;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DejaVu Sans Condensed">
    <w:panose1 w:val="00000000000000000000"/>
    <w:charset w:val="00"/>
    <w:family w:val="roman"/>
    <w:notTrueType/>
    <w:pitch w:val="default"/>
  </w:font>
  <w:font w:name="Albert Sans">
    <w:altName w:val="Times New Roman"/>
    <w:charset w:val="EE"/>
    <w:family w:val="auto"/>
    <w:pitch w:val="variable"/>
    <w:sig w:usb0="A00000BF"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03224" w14:textId="77777777" w:rsidR="00CF4C82" w:rsidRDefault="00CF4C82">
      <w:r>
        <w:separator/>
      </w:r>
    </w:p>
  </w:footnote>
  <w:footnote w:type="continuationSeparator" w:id="0">
    <w:p w14:paraId="16D14A61" w14:textId="77777777" w:rsidR="00CF4C82" w:rsidRDefault="00CF4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E0F7" w14:textId="017DD2C8" w:rsidR="00FC6B0F" w:rsidRDefault="003509C1">
    <w:pPr>
      <w:shd w:val="clear" w:color="auto" w:fill="F2F2F2"/>
      <w:suppressAutoHyphens w:val="0"/>
      <w:spacing w:line="240" w:lineRule="auto"/>
      <w:ind w:right="-49"/>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t xml:space="preserve">                                           Załącznik nr 4 do zaproszenia</w:t>
    </w:r>
  </w:p>
  <w:p w14:paraId="1930254C" w14:textId="77777777" w:rsidR="00FC6B0F" w:rsidRDefault="00FC6B0F">
    <w:pPr>
      <w:pStyle w:val="Gw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0D08EE"/>
    <w:multiLevelType w:val="multilevel"/>
    <w:tmpl w:val="66BEDCF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CF037A"/>
    <w:multiLevelType w:val="multilevel"/>
    <w:tmpl w:val="40346AE4"/>
    <w:lvl w:ilvl="0">
      <w:start w:val="7"/>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B3FD1"/>
    <w:multiLevelType w:val="multilevel"/>
    <w:tmpl w:val="DEB20682"/>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5FF28F0"/>
    <w:multiLevelType w:val="multilevel"/>
    <w:tmpl w:val="70C4A830"/>
    <w:lvl w:ilvl="0">
      <w:start w:val="3"/>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DE186C"/>
    <w:multiLevelType w:val="multilevel"/>
    <w:tmpl w:val="3F620D48"/>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224182"/>
    <w:multiLevelType w:val="multilevel"/>
    <w:tmpl w:val="A502AD40"/>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0894588E"/>
    <w:multiLevelType w:val="multilevel"/>
    <w:tmpl w:val="36687F8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C765AC"/>
    <w:multiLevelType w:val="multilevel"/>
    <w:tmpl w:val="6DF6C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1D5656"/>
    <w:multiLevelType w:val="multilevel"/>
    <w:tmpl w:val="2FEA8EB4"/>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7672D3"/>
    <w:multiLevelType w:val="multilevel"/>
    <w:tmpl w:val="D618187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847C6E"/>
    <w:multiLevelType w:val="multilevel"/>
    <w:tmpl w:val="C72A1A3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7B17D7"/>
    <w:multiLevelType w:val="multilevel"/>
    <w:tmpl w:val="58BA6D32"/>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9327E7"/>
    <w:multiLevelType w:val="multilevel"/>
    <w:tmpl w:val="016CD4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FF7457"/>
    <w:multiLevelType w:val="multilevel"/>
    <w:tmpl w:val="0EE012F6"/>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25173"/>
    <w:multiLevelType w:val="multilevel"/>
    <w:tmpl w:val="3A44C62C"/>
    <w:lvl w:ilvl="0">
      <w:start w:val="1"/>
      <w:numFmt w:val="lowerLetter"/>
      <w:lvlText w:val="%1"/>
      <w:lvlJc w:val="left"/>
      <w:pPr>
        <w:ind w:left="0" w:firstLine="0"/>
      </w:pPr>
      <w:rPr>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95489B"/>
    <w:multiLevelType w:val="multilevel"/>
    <w:tmpl w:val="BAACE756"/>
    <w:lvl w:ilvl="0">
      <w:start w:val="5"/>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971CB1"/>
    <w:multiLevelType w:val="multilevel"/>
    <w:tmpl w:val="B5B4446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F93766"/>
    <w:multiLevelType w:val="multilevel"/>
    <w:tmpl w:val="0DEEAD4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88E3A9E"/>
    <w:multiLevelType w:val="multilevel"/>
    <w:tmpl w:val="E4541ED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8B874BF"/>
    <w:multiLevelType w:val="multilevel"/>
    <w:tmpl w:val="11EAC3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nsid w:val="4BE31060"/>
    <w:multiLevelType w:val="multilevel"/>
    <w:tmpl w:val="B6A2D6E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6622EE"/>
    <w:multiLevelType w:val="multilevel"/>
    <w:tmpl w:val="602A7F38"/>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FB561DE"/>
    <w:multiLevelType w:val="multilevel"/>
    <w:tmpl w:val="9BB62C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067CDF"/>
    <w:multiLevelType w:val="hybridMultilevel"/>
    <w:tmpl w:val="A5F29D98"/>
    <w:lvl w:ilvl="0" w:tplc="B1B4E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173E21"/>
    <w:multiLevelType w:val="multilevel"/>
    <w:tmpl w:val="721054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B1F5A43"/>
    <w:multiLevelType w:val="multilevel"/>
    <w:tmpl w:val="F19EFF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83005A"/>
    <w:multiLevelType w:val="multilevel"/>
    <w:tmpl w:val="6D5833E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2305C10"/>
    <w:multiLevelType w:val="multilevel"/>
    <w:tmpl w:val="4760B1A4"/>
    <w:lvl w:ilvl="0">
      <w:start w:val="8"/>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6637EE1"/>
    <w:multiLevelType w:val="multilevel"/>
    <w:tmpl w:val="91D057C4"/>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89422D6"/>
    <w:multiLevelType w:val="multilevel"/>
    <w:tmpl w:val="22B26A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243F3C"/>
    <w:multiLevelType w:val="multilevel"/>
    <w:tmpl w:val="FAA8C36A"/>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C151502"/>
    <w:multiLevelType w:val="multilevel"/>
    <w:tmpl w:val="74C2D97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0530C8"/>
    <w:multiLevelType w:val="multilevel"/>
    <w:tmpl w:val="46045704"/>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1"/>
  </w:num>
  <w:num w:numId="3">
    <w:abstractNumId w:val="43"/>
  </w:num>
  <w:num w:numId="4">
    <w:abstractNumId w:val="21"/>
  </w:num>
  <w:num w:numId="5">
    <w:abstractNumId w:val="30"/>
  </w:num>
  <w:num w:numId="6">
    <w:abstractNumId w:val="39"/>
  </w:num>
  <w:num w:numId="7">
    <w:abstractNumId w:val="12"/>
  </w:num>
  <w:num w:numId="8">
    <w:abstractNumId w:val="15"/>
  </w:num>
  <w:num w:numId="9">
    <w:abstractNumId w:val="8"/>
  </w:num>
  <w:num w:numId="10">
    <w:abstractNumId w:val="5"/>
  </w:num>
  <w:num w:numId="11">
    <w:abstractNumId w:val="38"/>
  </w:num>
  <w:num w:numId="12">
    <w:abstractNumId w:val="23"/>
  </w:num>
  <w:num w:numId="13">
    <w:abstractNumId w:val="13"/>
  </w:num>
  <w:num w:numId="14">
    <w:abstractNumId w:val="31"/>
  </w:num>
  <w:num w:numId="15">
    <w:abstractNumId w:val="2"/>
  </w:num>
  <w:num w:numId="16">
    <w:abstractNumId w:val="16"/>
  </w:num>
  <w:num w:numId="17">
    <w:abstractNumId w:val="6"/>
  </w:num>
  <w:num w:numId="18">
    <w:abstractNumId w:val="14"/>
  </w:num>
  <w:num w:numId="19">
    <w:abstractNumId w:val="41"/>
  </w:num>
  <w:num w:numId="20">
    <w:abstractNumId w:val="7"/>
  </w:num>
  <w:num w:numId="21">
    <w:abstractNumId w:val="9"/>
  </w:num>
  <w:num w:numId="22">
    <w:abstractNumId w:val="24"/>
  </w:num>
  <w:num w:numId="23">
    <w:abstractNumId w:val="22"/>
  </w:num>
  <w:num w:numId="24">
    <w:abstractNumId w:val="26"/>
  </w:num>
  <w:num w:numId="25">
    <w:abstractNumId w:val="28"/>
  </w:num>
  <w:num w:numId="26">
    <w:abstractNumId w:val="35"/>
  </w:num>
  <w:num w:numId="27">
    <w:abstractNumId w:val="36"/>
  </w:num>
  <w:num w:numId="28">
    <w:abstractNumId w:val="17"/>
  </w:num>
  <w:num w:numId="29">
    <w:abstractNumId w:val="34"/>
  </w:num>
  <w:num w:numId="30">
    <w:abstractNumId w:val="27"/>
  </w:num>
  <w:num w:numId="31">
    <w:abstractNumId w:val="44"/>
  </w:num>
  <w:num w:numId="32">
    <w:abstractNumId w:val="29"/>
  </w:num>
  <w:num w:numId="33">
    <w:abstractNumId w:val="3"/>
  </w:num>
  <w:num w:numId="34">
    <w:abstractNumId w:val="4"/>
  </w:num>
  <w:num w:numId="35">
    <w:abstractNumId w:val="37"/>
  </w:num>
  <w:num w:numId="36">
    <w:abstractNumId w:val="20"/>
  </w:num>
  <w:num w:numId="37">
    <w:abstractNumId w:val="25"/>
  </w:num>
  <w:num w:numId="38">
    <w:abstractNumId w:val="18"/>
  </w:num>
  <w:num w:numId="39">
    <w:abstractNumId w:val="40"/>
  </w:num>
  <w:num w:numId="40">
    <w:abstractNumId w:val="10"/>
  </w:num>
  <w:num w:numId="41">
    <w:abstractNumId w:val="32"/>
  </w:num>
  <w:num w:numId="42">
    <w:abstractNumId w:val="42"/>
  </w:num>
  <w:num w:numId="4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B0F"/>
    <w:rsid w:val="00084B12"/>
    <w:rsid w:val="0009610D"/>
    <w:rsid w:val="001E53ED"/>
    <w:rsid w:val="002B16FE"/>
    <w:rsid w:val="003509C1"/>
    <w:rsid w:val="003A4AF6"/>
    <w:rsid w:val="00434AE6"/>
    <w:rsid w:val="004F02AB"/>
    <w:rsid w:val="005D556C"/>
    <w:rsid w:val="00621076"/>
    <w:rsid w:val="00641DD9"/>
    <w:rsid w:val="007665B2"/>
    <w:rsid w:val="00775378"/>
    <w:rsid w:val="007822AA"/>
    <w:rsid w:val="007C7140"/>
    <w:rsid w:val="00861D55"/>
    <w:rsid w:val="00862604"/>
    <w:rsid w:val="00890260"/>
    <w:rsid w:val="008B1E99"/>
    <w:rsid w:val="008B4BE2"/>
    <w:rsid w:val="009B0FA4"/>
    <w:rsid w:val="009D52A5"/>
    <w:rsid w:val="00A72E25"/>
    <w:rsid w:val="00A8502A"/>
    <w:rsid w:val="00AD261F"/>
    <w:rsid w:val="00B0479B"/>
    <w:rsid w:val="00CF4C82"/>
    <w:rsid w:val="00CF4F81"/>
    <w:rsid w:val="00D10CF0"/>
    <w:rsid w:val="00D9312B"/>
    <w:rsid w:val="00DA3D32"/>
    <w:rsid w:val="00DC1E5C"/>
    <w:rsid w:val="00E70673"/>
    <w:rsid w:val="00F22A37"/>
    <w:rsid w:val="00F579CB"/>
    <w:rsid w:val="00F72830"/>
    <w:rsid w:val="00FC6B0F"/>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B0F"/>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C6B0F"/>
    <w:rPr>
      <w:rFonts w:ascii="Calibri" w:eastAsia="Times New Roman" w:hAnsi="Calibri" w:cs="Calibri"/>
      <w:bCs/>
      <w:color w:val="000000"/>
      <w:sz w:val="22"/>
      <w:szCs w:val="22"/>
    </w:rPr>
  </w:style>
  <w:style w:type="character" w:customStyle="1" w:styleId="WW8Num2z0">
    <w:name w:val="WW8Num2z0"/>
    <w:rsid w:val="00FC6B0F"/>
    <w:rPr>
      <w:rFonts w:ascii="Calibri" w:hAnsi="Calibri" w:cs="Calibri"/>
      <w:b/>
      <w:bCs/>
      <w:color w:val="000000"/>
      <w:sz w:val="22"/>
      <w:szCs w:val="22"/>
    </w:rPr>
  </w:style>
  <w:style w:type="character" w:customStyle="1" w:styleId="WW8Num2z1">
    <w:name w:val="WW8Num2z1"/>
    <w:rsid w:val="00FC6B0F"/>
  </w:style>
  <w:style w:type="character" w:customStyle="1" w:styleId="WW8Num2z2">
    <w:name w:val="WW8Num2z2"/>
    <w:rsid w:val="00FC6B0F"/>
  </w:style>
  <w:style w:type="character" w:customStyle="1" w:styleId="WW8Num2z3">
    <w:name w:val="WW8Num2z3"/>
    <w:rsid w:val="00FC6B0F"/>
  </w:style>
  <w:style w:type="character" w:customStyle="1" w:styleId="WW8Num2z4">
    <w:name w:val="WW8Num2z4"/>
    <w:rsid w:val="00FC6B0F"/>
  </w:style>
  <w:style w:type="character" w:customStyle="1" w:styleId="WW8Num2z5">
    <w:name w:val="WW8Num2z5"/>
    <w:rsid w:val="00FC6B0F"/>
  </w:style>
  <w:style w:type="character" w:customStyle="1" w:styleId="WW8Num2z6">
    <w:name w:val="WW8Num2z6"/>
    <w:rsid w:val="00FC6B0F"/>
  </w:style>
  <w:style w:type="character" w:customStyle="1" w:styleId="WW8Num2z7">
    <w:name w:val="WW8Num2z7"/>
    <w:rsid w:val="00FC6B0F"/>
  </w:style>
  <w:style w:type="character" w:customStyle="1" w:styleId="WW8Num2z8">
    <w:name w:val="WW8Num2z8"/>
    <w:rsid w:val="00FC6B0F"/>
  </w:style>
  <w:style w:type="character" w:customStyle="1" w:styleId="WW8Num3z0">
    <w:name w:val="WW8Num3z0"/>
    <w:rsid w:val="00FC6B0F"/>
    <w:rPr>
      <w:rFonts w:ascii="Calibri" w:hAnsi="Calibri" w:cs="Calibri"/>
      <w:sz w:val="22"/>
      <w:szCs w:val="22"/>
    </w:rPr>
  </w:style>
  <w:style w:type="character" w:customStyle="1" w:styleId="WW8Num3z1">
    <w:name w:val="WW8Num3z1"/>
    <w:rsid w:val="00FC6B0F"/>
  </w:style>
  <w:style w:type="character" w:customStyle="1" w:styleId="WW8Num3z2">
    <w:name w:val="WW8Num3z2"/>
    <w:rsid w:val="00FC6B0F"/>
  </w:style>
  <w:style w:type="character" w:customStyle="1" w:styleId="WW8Num3z3">
    <w:name w:val="WW8Num3z3"/>
    <w:rsid w:val="00FC6B0F"/>
  </w:style>
  <w:style w:type="character" w:customStyle="1" w:styleId="WW8Num3z4">
    <w:name w:val="WW8Num3z4"/>
    <w:rsid w:val="00FC6B0F"/>
  </w:style>
  <w:style w:type="character" w:customStyle="1" w:styleId="WW8Num3z5">
    <w:name w:val="WW8Num3z5"/>
    <w:rsid w:val="00FC6B0F"/>
  </w:style>
  <w:style w:type="character" w:customStyle="1" w:styleId="WW8Num3z6">
    <w:name w:val="WW8Num3z6"/>
    <w:rsid w:val="00FC6B0F"/>
  </w:style>
  <w:style w:type="character" w:customStyle="1" w:styleId="WW8Num3z7">
    <w:name w:val="WW8Num3z7"/>
    <w:rsid w:val="00FC6B0F"/>
  </w:style>
  <w:style w:type="character" w:customStyle="1" w:styleId="WW8Num3z8">
    <w:name w:val="WW8Num3z8"/>
    <w:rsid w:val="00FC6B0F"/>
  </w:style>
  <w:style w:type="character" w:customStyle="1" w:styleId="WW8Num4z0">
    <w:name w:val="WW8Num4z0"/>
    <w:rsid w:val="00FC6B0F"/>
    <w:rPr>
      <w:rFonts w:ascii="Calibri" w:hAnsi="Calibri" w:cs="Calibri"/>
      <w:sz w:val="22"/>
      <w:szCs w:val="22"/>
    </w:rPr>
  </w:style>
  <w:style w:type="character" w:customStyle="1" w:styleId="WW8Num4z1">
    <w:name w:val="WW8Num4z1"/>
    <w:rsid w:val="00FC6B0F"/>
  </w:style>
  <w:style w:type="character" w:customStyle="1" w:styleId="WW8Num4z2">
    <w:name w:val="WW8Num4z2"/>
    <w:rsid w:val="00FC6B0F"/>
  </w:style>
  <w:style w:type="character" w:customStyle="1" w:styleId="WW8Num4z3">
    <w:name w:val="WW8Num4z3"/>
    <w:rsid w:val="00FC6B0F"/>
  </w:style>
  <w:style w:type="character" w:customStyle="1" w:styleId="WW8Num4z4">
    <w:name w:val="WW8Num4z4"/>
    <w:rsid w:val="00FC6B0F"/>
  </w:style>
  <w:style w:type="character" w:customStyle="1" w:styleId="WW8Num4z5">
    <w:name w:val="WW8Num4z5"/>
    <w:rsid w:val="00FC6B0F"/>
  </w:style>
  <w:style w:type="character" w:customStyle="1" w:styleId="WW8Num4z6">
    <w:name w:val="WW8Num4z6"/>
    <w:rsid w:val="00FC6B0F"/>
  </w:style>
  <w:style w:type="character" w:customStyle="1" w:styleId="WW8Num4z7">
    <w:name w:val="WW8Num4z7"/>
    <w:rsid w:val="00FC6B0F"/>
  </w:style>
  <w:style w:type="character" w:customStyle="1" w:styleId="WW8Num4z8">
    <w:name w:val="WW8Num4z8"/>
    <w:rsid w:val="00FC6B0F"/>
  </w:style>
  <w:style w:type="character" w:customStyle="1" w:styleId="WW8Num5z0">
    <w:name w:val="WW8Num5z0"/>
    <w:rsid w:val="00FC6B0F"/>
    <w:rPr>
      <w:rFonts w:ascii="Calibri" w:hAnsi="Calibri" w:cs="Calibri"/>
      <w:color w:val="000000"/>
      <w:sz w:val="22"/>
      <w:szCs w:val="22"/>
    </w:rPr>
  </w:style>
  <w:style w:type="character" w:customStyle="1" w:styleId="WW8Num5z1">
    <w:name w:val="WW8Num5z1"/>
    <w:rsid w:val="00FC6B0F"/>
  </w:style>
  <w:style w:type="character" w:customStyle="1" w:styleId="WW8Num5z2">
    <w:name w:val="WW8Num5z2"/>
    <w:rsid w:val="00FC6B0F"/>
  </w:style>
  <w:style w:type="character" w:customStyle="1" w:styleId="WW8Num5z3">
    <w:name w:val="WW8Num5z3"/>
    <w:rsid w:val="00FC6B0F"/>
  </w:style>
  <w:style w:type="character" w:customStyle="1" w:styleId="WW8Num5z4">
    <w:name w:val="WW8Num5z4"/>
    <w:rsid w:val="00FC6B0F"/>
  </w:style>
  <w:style w:type="character" w:customStyle="1" w:styleId="WW8Num5z5">
    <w:name w:val="WW8Num5z5"/>
    <w:rsid w:val="00FC6B0F"/>
  </w:style>
  <w:style w:type="character" w:customStyle="1" w:styleId="WW8Num5z6">
    <w:name w:val="WW8Num5z6"/>
    <w:rsid w:val="00FC6B0F"/>
  </w:style>
  <w:style w:type="character" w:customStyle="1" w:styleId="WW8Num5z7">
    <w:name w:val="WW8Num5z7"/>
    <w:rsid w:val="00FC6B0F"/>
  </w:style>
  <w:style w:type="character" w:customStyle="1" w:styleId="WW8Num5z8">
    <w:name w:val="WW8Num5z8"/>
    <w:rsid w:val="00FC6B0F"/>
  </w:style>
  <w:style w:type="character" w:customStyle="1" w:styleId="WW8Num6z0">
    <w:name w:val="WW8Num6z0"/>
    <w:rsid w:val="00FC6B0F"/>
    <w:rPr>
      <w:rFonts w:ascii="Calibri" w:hAnsi="Calibri" w:cs="Calibri"/>
      <w:b/>
      <w:bCs/>
      <w:color w:val="000000"/>
      <w:sz w:val="22"/>
      <w:szCs w:val="22"/>
    </w:rPr>
  </w:style>
  <w:style w:type="character" w:customStyle="1" w:styleId="WW8Num6z1">
    <w:name w:val="WW8Num6z1"/>
    <w:rsid w:val="00FC6B0F"/>
  </w:style>
  <w:style w:type="character" w:customStyle="1" w:styleId="WW8Num6z2">
    <w:name w:val="WW8Num6z2"/>
    <w:rsid w:val="00FC6B0F"/>
  </w:style>
  <w:style w:type="character" w:customStyle="1" w:styleId="WW8Num6z3">
    <w:name w:val="WW8Num6z3"/>
    <w:rsid w:val="00FC6B0F"/>
  </w:style>
  <w:style w:type="character" w:customStyle="1" w:styleId="WW8Num6z4">
    <w:name w:val="WW8Num6z4"/>
    <w:rsid w:val="00FC6B0F"/>
  </w:style>
  <w:style w:type="character" w:customStyle="1" w:styleId="WW8Num6z5">
    <w:name w:val="WW8Num6z5"/>
    <w:rsid w:val="00FC6B0F"/>
  </w:style>
  <w:style w:type="character" w:customStyle="1" w:styleId="WW8Num6z6">
    <w:name w:val="WW8Num6z6"/>
    <w:rsid w:val="00FC6B0F"/>
  </w:style>
  <w:style w:type="character" w:customStyle="1" w:styleId="WW8Num6z7">
    <w:name w:val="WW8Num6z7"/>
    <w:rsid w:val="00FC6B0F"/>
  </w:style>
  <w:style w:type="character" w:customStyle="1" w:styleId="WW8Num6z8">
    <w:name w:val="WW8Num6z8"/>
    <w:rsid w:val="00FC6B0F"/>
  </w:style>
  <w:style w:type="character" w:customStyle="1" w:styleId="WW8Num7z0">
    <w:name w:val="WW8Num7z0"/>
    <w:rsid w:val="00FC6B0F"/>
    <w:rPr>
      <w:rFonts w:ascii="Calibri" w:hAnsi="Calibri" w:cs="Calibri"/>
      <w:color w:val="000000"/>
      <w:sz w:val="22"/>
      <w:szCs w:val="22"/>
    </w:rPr>
  </w:style>
  <w:style w:type="character" w:customStyle="1" w:styleId="WW8Num7z1">
    <w:name w:val="WW8Num7z1"/>
    <w:rsid w:val="00FC6B0F"/>
  </w:style>
  <w:style w:type="character" w:customStyle="1" w:styleId="WW8Num7z2">
    <w:name w:val="WW8Num7z2"/>
    <w:rsid w:val="00FC6B0F"/>
  </w:style>
  <w:style w:type="character" w:customStyle="1" w:styleId="WW8Num7z3">
    <w:name w:val="WW8Num7z3"/>
    <w:rsid w:val="00FC6B0F"/>
  </w:style>
  <w:style w:type="character" w:customStyle="1" w:styleId="WW8Num7z4">
    <w:name w:val="WW8Num7z4"/>
    <w:rsid w:val="00FC6B0F"/>
  </w:style>
  <w:style w:type="character" w:customStyle="1" w:styleId="WW8Num7z5">
    <w:name w:val="WW8Num7z5"/>
    <w:rsid w:val="00FC6B0F"/>
  </w:style>
  <w:style w:type="character" w:customStyle="1" w:styleId="WW8Num7z6">
    <w:name w:val="WW8Num7z6"/>
    <w:rsid w:val="00FC6B0F"/>
  </w:style>
  <w:style w:type="character" w:customStyle="1" w:styleId="WW8Num7z7">
    <w:name w:val="WW8Num7z7"/>
    <w:rsid w:val="00FC6B0F"/>
  </w:style>
  <w:style w:type="character" w:customStyle="1" w:styleId="WW8Num7z8">
    <w:name w:val="WW8Num7z8"/>
    <w:rsid w:val="00FC6B0F"/>
  </w:style>
  <w:style w:type="character" w:customStyle="1" w:styleId="WW8Num8z0">
    <w:name w:val="WW8Num8z0"/>
    <w:rsid w:val="00FC6B0F"/>
    <w:rPr>
      <w:rFonts w:ascii="Calibri" w:hAnsi="Calibri" w:cs="Calibri"/>
      <w:b/>
      <w:bCs/>
      <w:sz w:val="22"/>
      <w:szCs w:val="22"/>
    </w:rPr>
  </w:style>
  <w:style w:type="character" w:customStyle="1" w:styleId="WW8Num8z1">
    <w:name w:val="WW8Num8z1"/>
    <w:rsid w:val="00FC6B0F"/>
  </w:style>
  <w:style w:type="character" w:customStyle="1" w:styleId="WW8Num8z2">
    <w:name w:val="WW8Num8z2"/>
    <w:rsid w:val="00FC6B0F"/>
  </w:style>
  <w:style w:type="character" w:customStyle="1" w:styleId="WW8Num8z3">
    <w:name w:val="WW8Num8z3"/>
    <w:rsid w:val="00FC6B0F"/>
  </w:style>
  <w:style w:type="character" w:customStyle="1" w:styleId="WW8Num8z4">
    <w:name w:val="WW8Num8z4"/>
    <w:rsid w:val="00FC6B0F"/>
  </w:style>
  <w:style w:type="character" w:customStyle="1" w:styleId="WW8Num8z5">
    <w:name w:val="WW8Num8z5"/>
    <w:rsid w:val="00FC6B0F"/>
  </w:style>
  <w:style w:type="character" w:customStyle="1" w:styleId="WW8Num8z6">
    <w:name w:val="WW8Num8z6"/>
    <w:rsid w:val="00FC6B0F"/>
  </w:style>
  <w:style w:type="character" w:customStyle="1" w:styleId="WW8Num8z7">
    <w:name w:val="WW8Num8z7"/>
    <w:rsid w:val="00FC6B0F"/>
  </w:style>
  <w:style w:type="character" w:customStyle="1" w:styleId="WW8Num8z8">
    <w:name w:val="WW8Num8z8"/>
    <w:rsid w:val="00FC6B0F"/>
  </w:style>
  <w:style w:type="character" w:customStyle="1" w:styleId="WW8Num9z0">
    <w:name w:val="WW8Num9z0"/>
    <w:rsid w:val="00FC6B0F"/>
    <w:rPr>
      <w:rFonts w:ascii="Calibri" w:hAnsi="Calibri" w:cs="Calibri"/>
      <w:color w:val="000000"/>
      <w:sz w:val="22"/>
      <w:szCs w:val="22"/>
    </w:rPr>
  </w:style>
  <w:style w:type="character" w:customStyle="1" w:styleId="WW8Num9z1">
    <w:name w:val="WW8Num9z1"/>
    <w:rsid w:val="00FC6B0F"/>
  </w:style>
  <w:style w:type="character" w:customStyle="1" w:styleId="WW8Num9z2">
    <w:name w:val="WW8Num9z2"/>
    <w:rsid w:val="00FC6B0F"/>
  </w:style>
  <w:style w:type="character" w:customStyle="1" w:styleId="WW8Num9z3">
    <w:name w:val="WW8Num9z3"/>
    <w:rsid w:val="00FC6B0F"/>
  </w:style>
  <w:style w:type="character" w:customStyle="1" w:styleId="WW8Num9z4">
    <w:name w:val="WW8Num9z4"/>
    <w:rsid w:val="00FC6B0F"/>
  </w:style>
  <w:style w:type="character" w:customStyle="1" w:styleId="WW8Num9z5">
    <w:name w:val="WW8Num9z5"/>
    <w:rsid w:val="00FC6B0F"/>
  </w:style>
  <w:style w:type="character" w:customStyle="1" w:styleId="WW8Num9z6">
    <w:name w:val="WW8Num9z6"/>
    <w:rsid w:val="00FC6B0F"/>
  </w:style>
  <w:style w:type="character" w:customStyle="1" w:styleId="WW8Num9z7">
    <w:name w:val="WW8Num9z7"/>
    <w:rsid w:val="00FC6B0F"/>
  </w:style>
  <w:style w:type="character" w:customStyle="1" w:styleId="WW8Num9z8">
    <w:name w:val="WW8Num9z8"/>
    <w:rsid w:val="00FC6B0F"/>
  </w:style>
  <w:style w:type="character" w:customStyle="1" w:styleId="WW8Num10z0">
    <w:name w:val="WW8Num10z0"/>
    <w:rsid w:val="00FC6B0F"/>
    <w:rPr>
      <w:rFonts w:ascii="Calibri" w:hAnsi="Calibri" w:cs="Calibri"/>
      <w:color w:val="000000"/>
      <w:sz w:val="22"/>
      <w:szCs w:val="22"/>
    </w:rPr>
  </w:style>
  <w:style w:type="character" w:customStyle="1" w:styleId="WW8Num10z1">
    <w:name w:val="WW8Num10z1"/>
    <w:rsid w:val="00FC6B0F"/>
  </w:style>
  <w:style w:type="character" w:customStyle="1" w:styleId="WW8Num10z2">
    <w:name w:val="WW8Num10z2"/>
    <w:rsid w:val="00FC6B0F"/>
  </w:style>
  <w:style w:type="character" w:customStyle="1" w:styleId="WW8Num10z3">
    <w:name w:val="WW8Num10z3"/>
    <w:rsid w:val="00FC6B0F"/>
  </w:style>
  <w:style w:type="character" w:customStyle="1" w:styleId="WW8Num10z4">
    <w:name w:val="WW8Num10z4"/>
    <w:rsid w:val="00FC6B0F"/>
  </w:style>
  <w:style w:type="character" w:customStyle="1" w:styleId="WW8Num10z5">
    <w:name w:val="WW8Num10z5"/>
    <w:rsid w:val="00FC6B0F"/>
  </w:style>
  <w:style w:type="character" w:customStyle="1" w:styleId="WW8Num10z6">
    <w:name w:val="WW8Num10z6"/>
    <w:rsid w:val="00FC6B0F"/>
  </w:style>
  <w:style w:type="character" w:customStyle="1" w:styleId="WW8Num10z7">
    <w:name w:val="WW8Num10z7"/>
    <w:rsid w:val="00FC6B0F"/>
  </w:style>
  <w:style w:type="character" w:customStyle="1" w:styleId="WW8Num10z8">
    <w:name w:val="WW8Num10z8"/>
    <w:rsid w:val="00FC6B0F"/>
  </w:style>
  <w:style w:type="character" w:customStyle="1" w:styleId="WW8Num11z0">
    <w:name w:val="WW8Num11z0"/>
    <w:rsid w:val="00FC6B0F"/>
    <w:rPr>
      <w:rFonts w:ascii="Calibri" w:hAnsi="Calibri" w:cs="Calibri"/>
      <w:color w:val="000000"/>
      <w:sz w:val="22"/>
      <w:szCs w:val="22"/>
    </w:rPr>
  </w:style>
  <w:style w:type="character" w:customStyle="1" w:styleId="WW8Num11z1">
    <w:name w:val="WW8Num11z1"/>
    <w:rsid w:val="00FC6B0F"/>
  </w:style>
  <w:style w:type="character" w:customStyle="1" w:styleId="WW8Num11z2">
    <w:name w:val="WW8Num11z2"/>
    <w:rsid w:val="00FC6B0F"/>
  </w:style>
  <w:style w:type="character" w:customStyle="1" w:styleId="WW8Num11z3">
    <w:name w:val="WW8Num11z3"/>
    <w:rsid w:val="00FC6B0F"/>
  </w:style>
  <w:style w:type="character" w:customStyle="1" w:styleId="WW8Num11z4">
    <w:name w:val="WW8Num11z4"/>
    <w:rsid w:val="00FC6B0F"/>
  </w:style>
  <w:style w:type="character" w:customStyle="1" w:styleId="WW8Num11z5">
    <w:name w:val="WW8Num11z5"/>
    <w:rsid w:val="00FC6B0F"/>
  </w:style>
  <w:style w:type="character" w:customStyle="1" w:styleId="WW8Num11z6">
    <w:name w:val="WW8Num11z6"/>
    <w:rsid w:val="00FC6B0F"/>
  </w:style>
  <w:style w:type="character" w:customStyle="1" w:styleId="WW8Num11z7">
    <w:name w:val="WW8Num11z7"/>
    <w:rsid w:val="00FC6B0F"/>
  </w:style>
  <w:style w:type="character" w:customStyle="1" w:styleId="WW8Num11z8">
    <w:name w:val="WW8Num11z8"/>
    <w:rsid w:val="00FC6B0F"/>
  </w:style>
  <w:style w:type="character" w:customStyle="1" w:styleId="WW8Num12z0">
    <w:name w:val="WW8Num12z0"/>
    <w:rsid w:val="00FC6B0F"/>
    <w:rPr>
      <w:rFonts w:ascii="Calibri" w:hAnsi="Calibri" w:cs="Calibri"/>
      <w:b/>
      <w:bCs/>
      <w:color w:val="000000"/>
      <w:sz w:val="22"/>
      <w:szCs w:val="22"/>
    </w:rPr>
  </w:style>
  <w:style w:type="character" w:customStyle="1" w:styleId="WW8Num12z1">
    <w:name w:val="WW8Num12z1"/>
    <w:rsid w:val="00FC6B0F"/>
  </w:style>
  <w:style w:type="character" w:customStyle="1" w:styleId="WW8Num12z2">
    <w:name w:val="WW8Num12z2"/>
    <w:rsid w:val="00FC6B0F"/>
  </w:style>
  <w:style w:type="character" w:customStyle="1" w:styleId="WW8Num12z3">
    <w:name w:val="WW8Num12z3"/>
    <w:rsid w:val="00FC6B0F"/>
  </w:style>
  <w:style w:type="character" w:customStyle="1" w:styleId="WW8Num12z4">
    <w:name w:val="WW8Num12z4"/>
    <w:rsid w:val="00FC6B0F"/>
  </w:style>
  <w:style w:type="character" w:customStyle="1" w:styleId="WW8Num12z5">
    <w:name w:val="WW8Num12z5"/>
    <w:rsid w:val="00FC6B0F"/>
  </w:style>
  <w:style w:type="character" w:customStyle="1" w:styleId="WW8Num12z6">
    <w:name w:val="WW8Num12z6"/>
    <w:rsid w:val="00FC6B0F"/>
  </w:style>
  <w:style w:type="character" w:customStyle="1" w:styleId="WW8Num12z7">
    <w:name w:val="WW8Num12z7"/>
    <w:rsid w:val="00FC6B0F"/>
  </w:style>
  <w:style w:type="character" w:customStyle="1" w:styleId="WW8Num12z8">
    <w:name w:val="WW8Num12z8"/>
    <w:rsid w:val="00FC6B0F"/>
  </w:style>
  <w:style w:type="character" w:customStyle="1" w:styleId="WW8Num13z0">
    <w:name w:val="WW8Num13z0"/>
    <w:rsid w:val="00FC6B0F"/>
    <w:rPr>
      <w:rFonts w:ascii="Calibri" w:eastAsia="TimesNewRomanPSMT;Times New Rom" w:hAnsi="Calibri" w:cs="Calibri"/>
      <w:b/>
      <w:bCs/>
      <w:i/>
      <w:iCs/>
      <w:color w:val="000000"/>
      <w:sz w:val="22"/>
      <w:szCs w:val="22"/>
    </w:rPr>
  </w:style>
  <w:style w:type="character" w:customStyle="1" w:styleId="WW8Num13z1">
    <w:name w:val="WW8Num13z1"/>
    <w:rsid w:val="00FC6B0F"/>
  </w:style>
  <w:style w:type="character" w:customStyle="1" w:styleId="WW8Num13z2">
    <w:name w:val="WW8Num13z2"/>
    <w:rsid w:val="00FC6B0F"/>
  </w:style>
  <w:style w:type="character" w:customStyle="1" w:styleId="WW8Num13z3">
    <w:name w:val="WW8Num13z3"/>
    <w:rsid w:val="00FC6B0F"/>
  </w:style>
  <w:style w:type="character" w:customStyle="1" w:styleId="WW8Num13z4">
    <w:name w:val="WW8Num13z4"/>
    <w:rsid w:val="00FC6B0F"/>
  </w:style>
  <w:style w:type="character" w:customStyle="1" w:styleId="WW8Num13z5">
    <w:name w:val="WW8Num13z5"/>
    <w:rsid w:val="00FC6B0F"/>
  </w:style>
  <w:style w:type="character" w:customStyle="1" w:styleId="WW8Num13z6">
    <w:name w:val="WW8Num13z6"/>
    <w:rsid w:val="00FC6B0F"/>
  </w:style>
  <w:style w:type="character" w:customStyle="1" w:styleId="WW8Num13z7">
    <w:name w:val="WW8Num13z7"/>
    <w:rsid w:val="00FC6B0F"/>
  </w:style>
  <w:style w:type="character" w:customStyle="1" w:styleId="WW8Num13z8">
    <w:name w:val="WW8Num13z8"/>
    <w:rsid w:val="00FC6B0F"/>
  </w:style>
  <w:style w:type="character" w:customStyle="1" w:styleId="WW8Num14z0">
    <w:name w:val="WW8Num14z0"/>
    <w:rsid w:val="00FC6B0F"/>
    <w:rPr>
      <w:rFonts w:ascii="Calibri" w:hAnsi="Calibri" w:cs="Calibri"/>
      <w:sz w:val="22"/>
      <w:szCs w:val="22"/>
    </w:rPr>
  </w:style>
  <w:style w:type="character" w:customStyle="1" w:styleId="WW8Num14z1">
    <w:name w:val="WW8Num14z1"/>
    <w:rsid w:val="00FC6B0F"/>
  </w:style>
  <w:style w:type="character" w:customStyle="1" w:styleId="WW8Num14z2">
    <w:name w:val="WW8Num14z2"/>
    <w:rsid w:val="00FC6B0F"/>
  </w:style>
  <w:style w:type="character" w:customStyle="1" w:styleId="WW8Num14z3">
    <w:name w:val="WW8Num14z3"/>
    <w:rsid w:val="00FC6B0F"/>
  </w:style>
  <w:style w:type="character" w:customStyle="1" w:styleId="WW8Num14z4">
    <w:name w:val="WW8Num14z4"/>
    <w:rsid w:val="00FC6B0F"/>
  </w:style>
  <w:style w:type="character" w:customStyle="1" w:styleId="WW8Num14z5">
    <w:name w:val="WW8Num14z5"/>
    <w:rsid w:val="00FC6B0F"/>
  </w:style>
  <w:style w:type="character" w:customStyle="1" w:styleId="WW8Num14z6">
    <w:name w:val="WW8Num14z6"/>
    <w:rsid w:val="00FC6B0F"/>
  </w:style>
  <w:style w:type="character" w:customStyle="1" w:styleId="WW8Num14z7">
    <w:name w:val="WW8Num14z7"/>
    <w:rsid w:val="00FC6B0F"/>
  </w:style>
  <w:style w:type="character" w:customStyle="1" w:styleId="WW8Num14z8">
    <w:name w:val="WW8Num14z8"/>
    <w:rsid w:val="00FC6B0F"/>
  </w:style>
  <w:style w:type="character" w:customStyle="1" w:styleId="WW8Num15z0">
    <w:name w:val="WW8Num15z0"/>
    <w:rsid w:val="00FC6B0F"/>
    <w:rPr>
      <w:b/>
      <w:bCs/>
    </w:rPr>
  </w:style>
  <w:style w:type="character" w:customStyle="1" w:styleId="WW8Num15z1">
    <w:name w:val="WW8Num15z1"/>
    <w:rsid w:val="00FC6B0F"/>
  </w:style>
  <w:style w:type="character" w:customStyle="1" w:styleId="WW8Num15z2">
    <w:name w:val="WW8Num15z2"/>
    <w:rsid w:val="00FC6B0F"/>
  </w:style>
  <w:style w:type="character" w:customStyle="1" w:styleId="WW8Num15z3">
    <w:name w:val="WW8Num15z3"/>
    <w:rsid w:val="00FC6B0F"/>
  </w:style>
  <w:style w:type="character" w:customStyle="1" w:styleId="WW8Num15z4">
    <w:name w:val="WW8Num15z4"/>
    <w:rsid w:val="00FC6B0F"/>
  </w:style>
  <w:style w:type="character" w:customStyle="1" w:styleId="WW8Num15z5">
    <w:name w:val="WW8Num15z5"/>
    <w:rsid w:val="00FC6B0F"/>
  </w:style>
  <w:style w:type="character" w:customStyle="1" w:styleId="WW8Num15z6">
    <w:name w:val="WW8Num15z6"/>
    <w:rsid w:val="00FC6B0F"/>
  </w:style>
  <w:style w:type="character" w:customStyle="1" w:styleId="WW8Num15z7">
    <w:name w:val="WW8Num15z7"/>
    <w:rsid w:val="00FC6B0F"/>
  </w:style>
  <w:style w:type="character" w:customStyle="1" w:styleId="WW8Num15z8">
    <w:name w:val="WW8Num15z8"/>
    <w:rsid w:val="00FC6B0F"/>
  </w:style>
  <w:style w:type="character" w:customStyle="1" w:styleId="WW8Num16z0">
    <w:name w:val="WW8Num16z0"/>
    <w:rsid w:val="00FC6B0F"/>
    <w:rPr>
      <w:rFonts w:ascii="Calibri" w:hAnsi="Calibri" w:cs="Calibri"/>
      <w:sz w:val="22"/>
      <w:szCs w:val="22"/>
    </w:rPr>
  </w:style>
  <w:style w:type="character" w:customStyle="1" w:styleId="WW8Num16z1">
    <w:name w:val="WW8Num16z1"/>
    <w:rsid w:val="00FC6B0F"/>
  </w:style>
  <w:style w:type="character" w:customStyle="1" w:styleId="WW8Num16z2">
    <w:name w:val="WW8Num16z2"/>
    <w:rsid w:val="00FC6B0F"/>
  </w:style>
  <w:style w:type="character" w:customStyle="1" w:styleId="WW8Num16z3">
    <w:name w:val="WW8Num16z3"/>
    <w:rsid w:val="00FC6B0F"/>
  </w:style>
  <w:style w:type="character" w:customStyle="1" w:styleId="WW8Num16z4">
    <w:name w:val="WW8Num16z4"/>
    <w:rsid w:val="00FC6B0F"/>
  </w:style>
  <w:style w:type="character" w:customStyle="1" w:styleId="WW8Num16z5">
    <w:name w:val="WW8Num16z5"/>
    <w:rsid w:val="00FC6B0F"/>
  </w:style>
  <w:style w:type="character" w:customStyle="1" w:styleId="WW8Num16z6">
    <w:name w:val="WW8Num16z6"/>
    <w:rsid w:val="00FC6B0F"/>
  </w:style>
  <w:style w:type="character" w:customStyle="1" w:styleId="WW8Num16z7">
    <w:name w:val="WW8Num16z7"/>
    <w:rsid w:val="00FC6B0F"/>
  </w:style>
  <w:style w:type="character" w:customStyle="1" w:styleId="WW8Num16z8">
    <w:name w:val="WW8Num16z8"/>
    <w:rsid w:val="00FC6B0F"/>
  </w:style>
  <w:style w:type="character" w:customStyle="1" w:styleId="WW8Num17z0">
    <w:name w:val="WW8Num17z0"/>
    <w:rsid w:val="00FC6B0F"/>
    <w:rPr>
      <w:rFonts w:ascii="Calibri" w:hAnsi="Calibri" w:cs="Calibri"/>
      <w:b/>
      <w:bCs/>
      <w:color w:val="000000"/>
      <w:sz w:val="22"/>
      <w:szCs w:val="22"/>
    </w:rPr>
  </w:style>
  <w:style w:type="character" w:customStyle="1" w:styleId="WW8Num17z1">
    <w:name w:val="WW8Num17z1"/>
    <w:rsid w:val="00FC6B0F"/>
  </w:style>
  <w:style w:type="character" w:customStyle="1" w:styleId="WW8Num17z2">
    <w:name w:val="WW8Num17z2"/>
    <w:rsid w:val="00FC6B0F"/>
  </w:style>
  <w:style w:type="character" w:customStyle="1" w:styleId="WW8Num17z3">
    <w:name w:val="WW8Num17z3"/>
    <w:rsid w:val="00FC6B0F"/>
  </w:style>
  <w:style w:type="character" w:customStyle="1" w:styleId="WW8Num17z4">
    <w:name w:val="WW8Num17z4"/>
    <w:rsid w:val="00FC6B0F"/>
  </w:style>
  <w:style w:type="character" w:customStyle="1" w:styleId="WW8Num17z5">
    <w:name w:val="WW8Num17z5"/>
    <w:rsid w:val="00FC6B0F"/>
  </w:style>
  <w:style w:type="character" w:customStyle="1" w:styleId="WW8Num17z6">
    <w:name w:val="WW8Num17z6"/>
    <w:rsid w:val="00FC6B0F"/>
  </w:style>
  <w:style w:type="character" w:customStyle="1" w:styleId="WW8Num17z7">
    <w:name w:val="WW8Num17z7"/>
    <w:rsid w:val="00FC6B0F"/>
  </w:style>
  <w:style w:type="character" w:customStyle="1" w:styleId="WW8Num17z8">
    <w:name w:val="WW8Num17z8"/>
    <w:rsid w:val="00FC6B0F"/>
  </w:style>
  <w:style w:type="character" w:customStyle="1" w:styleId="WW8Num18z0">
    <w:name w:val="WW8Num18z0"/>
    <w:rsid w:val="00FC6B0F"/>
    <w:rPr>
      <w:rFonts w:ascii="Calibri" w:hAnsi="Calibri" w:cs="Calibri"/>
      <w:sz w:val="22"/>
      <w:szCs w:val="22"/>
    </w:rPr>
  </w:style>
  <w:style w:type="character" w:customStyle="1" w:styleId="WW8Num18z1">
    <w:name w:val="WW8Num18z1"/>
    <w:rsid w:val="00FC6B0F"/>
  </w:style>
  <w:style w:type="character" w:customStyle="1" w:styleId="WW8Num18z2">
    <w:name w:val="WW8Num18z2"/>
    <w:rsid w:val="00FC6B0F"/>
  </w:style>
  <w:style w:type="character" w:customStyle="1" w:styleId="WW8Num18z3">
    <w:name w:val="WW8Num18z3"/>
    <w:rsid w:val="00FC6B0F"/>
  </w:style>
  <w:style w:type="character" w:customStyle="1" w:styleId="WW8Num18z4">
    <w:name w:val="WW8Num18z4"/>
    <w:rsid w:val="00FC6B0F"/>
  </w:style>
  <w:style w:type="character" w:customStyle="1" w:styleId="WW8Num18z5">
    <w:name w:val="WW8Num18z5"/>
    <w:rsid w:val="00FC6B0F"/>
  </w:style>
  <w:style w:type="character" w:customStyle="1" w:styleId="WW8Num18z6">
    <w:name w:val="WW8Num18z6"/>
    <w:rsid w:val="00FC6B0F"/>
  </w:style>
  <w:style w:type="character" w:customStyle="1" w:styleId="WW8Num18z7">
    <w:name w:val="WW8Num18z7"/>
    <w:rsid w:val="00FC6B0F"/>
  </w:style>
  <w:style w:type="character" w:customStyle="1" w:styleId="WW8Num18z8">
    <w:name w:val="WW8Num18z8"/>
    <w:rsid w:val="00FC6B0F"/>
  </w:style>
  <w:style w:type="character" w:customStyle="1" w:styleId="WW8Num19z0">
    <w:name w:val="WW8Num19z0"/>
    <w:rsid w:val="00FC6B0F"/>
    <w:rPr>
      <w:rFonts w:ascii="Calibri" w:hAnsi="Calibri" w:cs="Calibri"/>
      <w:b/>
      <w:bCs/>
      <w:color w:val="000000"/>
      <w:sz w:val="22"/>
      <w:szCs w:val="22"/>
    </w:rPr>
  </w:style>
  <w:style w:type="character" w:customStyle="1" w:styleId="WW8Num19z1">
    <w:name w:val="WW8Num19z1"/>
    <w:rsid w:val="00FC6B0F"/>
  </w:style>
  <w:style w:type="character" w:customStyle="1" w:styleId="WW8Num19z2">
    <w:name w:val="WW8Num19z2"/>
    <w:rsid w:val="00FC6B0F"/>
  </w:style>
  <w:style w:type="character" w:customStyle="1" w:styleId="WW8Num19z3">
    <w:name w:val="WW8Num19z3"/>
    <w:rsid w:val="00FC6B0F"/>
  </w:style>
  <w:style w:type="character" w:customStyle="1" w:styleId="WW8Num19z4">
    <w:name w:val="WW8Num19z4"/>
    <w:rsid w:val="00FC6B0F"/>
  </w:style>
  <w:style w:type="character" w:customStyle="1" w:styleId="WW8Num19z5">
    <w:name w:val="WW8Num19z5"/>
    <w:rsid w:val="00FC6B0F"/>
  </w:style>
  <w:style w:type="character" w:customStyle="1" w:styleId="WW8Num19z6">
    <w:name w:val="WW8Num19z6"/>
    <w:rsid w:val="00FC6B0F"/>
  </w:style>
  <w:style w:type="character" w:customStyle="1" w:styleId="WW8Num19z7">
    <w:name w:val="WW8Num19z7"/>
    <w:rsid w:val="00FC6B0F"/>
  </w:style>
  <w:style w:type="character" w:customStyle="1" w:styleId="WW8Num19z8">
    <w:name w:val="WW8Num19z8"/>
    <w:rsid w:val="00FC6B0F"/>
  </w:style>
  <w:style w:type="character" w:customStyle="1" w:styleId="WW8Num20z0">
    <w:name w:val="WW8Num20z0"/>
    <w:rsid w:val="00FC6B0F"/>
    <w:rPr>
      <w:rFonts w:ascii="Calibri" w:hAnsi="Calibri" w:cs="Calibri"/>
      <w:color w:val="000000"/>
      <w:sz w:val="22"/>
      <w:szCs w:val="22"/>
    </w:rPr>
  </w:style>
  <w:style w:type="character" w:customStyle="1" w:styleId="WW8Num20z1">
    <w:name w:val="WW8Num20z1"/>
    <w:rsid w:val="00FC6B0F"/>
  </w:style>
  <w:style w:type="character" w:customStyle="1" w:styleId="WW8Num20z2">
    <w:name w:val="WW8Num20z2"/>
    <w:rsid w:val="00FC6B0F"/>
  </w:style>
  <w:style w:type="character" w:customStyle="1" w:styleId="WW8Num20z3">
    <w:name w:val="WW8Num20z3"/>
    <w:rsid w:val="00FC6B0F"/>
  </w:style>
  <w:style w:type="character" w:customStyle="1" w:styleId="WW8Num20z4">
    <w:name w:val="WW8Num20z4"/>
    <w:rsid w:val="00FC6B0F"/>
  </w:style>
  <w:style w:type="character" w:customStyle="1" w:styleId="WW8Num20z5">
    <w:name w:val="WW8Num20z5"/>
    <w:rsid w:val="00FC6B0F"/>
  </w:style>
  <w:style w:type="character" w:customStyle="1" w:styleId="WW8Num20z6">
    <w:name w:val="WW8Num20z6"/>
    <w:rsid w:val="00FC6B0F"/>
  </w:style>
  <w:style w:type="character" w:customStyle="1" w:styleId="WW8Num20z7">
    <w:name w:val="WW8Num20z7"/>
    <w:rsid w:val="00FC6B0F"/>
  </w:style>
  <w:style w:type="character" w:customStyle="1" w:styleId="WW8Num20z8">
    <w:name w:val="WW8Num20z8"/>
    <w:rsid w:val="00FC6B0F"/>
  </w:style>
  <w:style w:type="character" w:customStyle="1" w:styleId="WW8Num21z0">
    <w:name w:val="WW8Num21z0"/>
    <w:rsid w:val="00FC6B0F"/>
    <w:rPr>
      <w:rFonts w:ascii="Calibri" w:hAnsi="Calibri" w:cs="Calibri"/>
      <w:color w:val="000000"/>
      <w:sz w:val="22"/>
      <w:szCs w:val="22"/>
    </w:rPr>
  </w:style>
  <w:style w:type="character" w:customStyle="1" w:styleId="WW8Num21z1">
    <w:name w:val="WW8Num21z1"/>
    <w:rsid w:val="00FC6B0F"/>
  </w:style>
  <w:style w:type="character" w:customStyle="1" w:styleId="WW8Num21z2">
    <w:name w:val="WW8Num21z2"/>
    <w:rsid w:val="00FC6B0F"/>
  </w:style>
  <w:style w:type="character" w:customStyle="1" w:styleId="WW8Num21z3">
    <w:name w:val="WW8Num21z3"/>
    <w:rsid w:val="00FC6B0F"/>
  </w:style>
  <w:style w:type="character" w:customStyle="1" w:styleId="WW8Num21z4">
    <w:name w:val="WW8Num21z4"/>
    <w:rsid w:val="00FC6B0F"/>
  </w:style>
  <w:style w:type="character" w:customStyle="1" w:styleId="WW8Num21z5">
    <w:name w:val="WW8Num21z5"/>
    <w:rsid w:val="00FC6B0F"/>
  </w:style>
  <w:style w:type="character" w:customStyle="1" w:styleId="WW8Num21z6">
    <w:name w:val="WW8Num21z6"/>
    <w:rsid w:val="00FC6B0F"/>
  </w:style>
  <w:style w:type="character" w:customStyle="1" w:styleId="WW8Num21z7">
    <w:name w:val="WW8Num21z7"/>
    <w:rsid w:val="00FC6B0F"/>
  </w:style>
  <w:style w:type="character" w:customStyle="1" w:styleId="WW8Num21z8">
    <w:name w:val="WW8Num21z8"/>
    <w:rsid w:val="00FC6B0F"/>
  </w:style>
  <w:style w:type="character" w:customStyle="1" w:styleId="WW8Num22z0">
    <w:name w:val="WW8Num22z0"/>
    <w:rsid w:val="00FC6B0F"/>
    <w:rPr>
      <w:rFonts w:ascii="Calibri" w:hAnsi="Calibri" w:cs="Calibri"/>
      <w:color w:val="000000"/>
      <w:sz w:val="22"/>
      <w:szCs w:val="22"/>
    </w:rPr>
  </w:style>
  <w:style w:type="character" w:customStyle="1" w:styleId="WW8Num22z1">
    <w:name w:val="WW8Num22z1"/>
    <w:rsid w:val="00FC6B0F"/>
  </w:style>
  <w:style w:type="character" w:customStyle="1" w:styleId="WW8Num22z2">
    <w:name w:val="WW8Num22z2"/>
    <w:rsid w:val="00FC6B0F"/>
  </w:style>
  <w:style w:type="character" w:customStyle="1" w:styleId="WW8Num22z3">
    <w:name w:val="WW8Num22z3"/>
    <w:rsid w:val="00FC6B0F"/>
  </w:style>
  <w:style w:type="character" w:customStyle="1" w:styleId="WW8Num22z4">
    <w:name w:val="WW8Num22z4"/>
    <w:rsid w:val="00FC6B0F"/>
  </w:style>
  <w:style w:type="character" w:customStyle="1" w:styleId="WW8Num22z5">
    <w:name w:val="WW8Num22z5"/>
    <w:rsid w:val="00FC6B0F"/>
  </w:style>
  <w:style w:type="character" w:customStyle="1" w:styleId="WW8Num22z6">
    <w:name w:val="WW8Num22z6"/>
    <w:rsid w:val="00FC6B0F"/>
  </w:style>
  <w:style w:type="character" w:customStyle="1" w:styleId="WW8Num22z7">
    <w:name w:val="WW8Num22z7"/>
    <w:rsid w:val="00FC6B0F"/>
  </w:style>
  <w:style w:type="character" w:customStyle="1" w:styleId="WW8Num22z8">
    <w:name w:val="WW8Num22z8"/>
    <w:rsid w:val="00FC6B0F"/>
  </w:style>
  <w:style w:type="character" w:customStyle="1" w:styleId="WW8Num23z0">
    <w:name w:val="WW8Num23z0"/>
    <w:rsid w:val="00FC6B0F"/>
    <w:rPr>
      <w:rFonts w:ascii="Calibri" w:hAnsi="Calibri" w:cs="Calibri"/>
      <w:sz w:val="22"/>
      <w:szCs w:val="22"/>
    </w:rPr>
  </w:style>
  <w:style w:type="character" w:customStyle="1" w:styleId="WW8Num23z1">
    <w:name w:val="WW8Num23z1"/>
    <w:rsid w:val="00FC6B0F"/>
  </w:style>
  <w:style w:type="character" w:customStyle="1" w:styleId="WW8Num23z2">
    <w:name w:val="WW8Num23z2"/>
    <w:rsid w:val="00FC6B0F"/>
  </w:style>
  <w:style w:type="character" w:customStyle="1" w:styleId="WW8Num23z3">
    <w:name w:val="WW8Num23z3"/>
    <w:rsid w:val="00FC6B0F"/>
  </w:style>
  <w:style w:type="character" w:customStyle="1" w:styleId="WW8Num23z4">
    <w:name w:val="WW8Num23z4"/>
    <w:rsid w:val="00FC6B0F"/>
  </w:style>
  <w:style w:type="character" w:customStyle="1" w:styleId="WW8Num23z5">
    <w:name w:val="WW8Num23z5"/>
    <w:rsid w:val="00FC6B0F"/>
  </w:style>
  <w:style w:type="character" w:customStyle="1" w:styleId="WW8Num23z6">
    <w:name w:val="WW8Num23z6"/>
    <w:rsid w:val="00FC6B0F"/>
  </w:style>
  <w:style w:type="character" w:customStyle="1" w:styleId="WW8Num23z7">
    <w:name w:val="WW8Num23z7"/>
    <w:rsid w:val="00FC6B0F"/>
  </w:style>
  <w:style w:type="character" w:customStyle="1" w:styleId="WW8Num23z8">
    <w:name w:val="WW8Num23z8"/>
    <w:rsid w:val="00FC6B0F"/>
  </w:style>
  <w:style w:type="character" w:customStyle="1" w:styleId="WW8Num24z0">
    <w:name w:val="WW8Num24z0"/>
    <w:rsid w:val="00FC6B0F"/>
    <w:rPr>
      <w:rFonts w:ascii="Calibri" w:hAnsi="Calibri" w:cs="Calibri"/>
      <w:sz w:val="22"/>
      <w:szCs w:val="22"/>
    </w:rPr>
  </w:style>
  <w:style w:type="character" w:customStyle="1" w:styleId="WW8Num24z1">
    <w:name w:val="WW8Num24z1"/>
    <w:rsid w:val="00FC6B0F"/>
  </w:style>
  <w:style w:type="character" w:customStyle="1" w:styleId="WW8Num24z2">
    <w:name w:val="WW8Num24z2"/>
    <w:rsid w:val="00FC6B0F"/>
  </w:style>
  <w:style w:type="character" w:customStyle="1" w:styleId="WW8Num24z3">
    <w:name w:val="WW8Num24z3"/>
    <w:rsid w:val="00FC6B0F"/>
  </w:style>
  <w:style w:type="character" w:customStyle="1" w:styleId="WW8Num24z4">
    <w:name w:val="WW8Num24z4"/>
    <w:rsid w:val="00FC6B0F"/>
  </w:style>
  <w:style w:type="character" w:customStyle="1" w:styleId="WW8Num24z5">
    <w:name w:val="WW8Num24z5"/>
    <w:rsid w:val="00FC6B0F"/>
  </w:style>
  <w:style w:type="character" w:customStyle="1" w:styleId="WW8Num24z6">
    <w:name w:val="WW8Num24z6"/>
    <w:rsid w:val="00FC6B0F"/>
  </w:style>
  <w:style w:type="character" w:customStyle="1" w:styleId="WW8Num24z7">
    <w:name w:val="WW8Num24z7"/>
    <w:rsid w:val="00FC6B0F"/>
  </w:style>
  <w:style w:type="character" w:customStyle="1" w:styleId="WW8Num24z8">
    <w:name w:val="WW8Num24z8"/>
    <w:rsid w:val="00FC6B0F"/>
  </w:style>
  <w:style w:type="character" w:customStyle="1" w:styleId="WW8Num25z0">
    <w:name w:val="WW8Num25z0"/>
    <w:rsid w:val="00FC6B0F"/>
    <w:rPr>
      <w:rFonts w:ascii="Calibri" w:hAnsi="Calibri" w:cs="Calibri"/>
      <w:color w:val="000000"/>
      <w:sz w:val="22"/>
      <w:szCs w:val="22"/>
    </w:rPr>
  </w:style>
  <w:style w:type="character" w:customStyle="1" w:styleId="WW8Num25z1">
    <w:name w:val="WW8Num25z1"/>
    <w:rsid w:val="00FC6B0F"/>
  </w:style>
  <w:style w:type="character" w:customStyle="1" w:styleId="WW8Num25z2">
    <w:name w:val="WW8Num25z2"/>
    <w:rsid w:val="00FC6B0F"/>
  </w:style>
  <w:style w:type="character" w:customStyle="1" w:styleId="WW8Num25z3">
    <w:name w:val="WW8Num25z3"/>
    <w:rsid w:val="00FC6B0F"/>
  </w:style>
  <w:style w:type="character" w:customStyle="1" w:styleId="WW8Num25z4">
    <w:name w:val="WW8Num25z4"/>
    <w:rsid w:val="00FC6B0F"/>
  </w:style>
  <w:style w:type="character" w:customStyle="1" w:styleId="WW8Num25z5">
    <w:name w:val="WW8Num25z5"/>
    <w:rsid w:val="00FC6B0F"/>
  </w:style>
  <w:style w:type="character" w:customStyle="1" w:styleId="WW8Num25z6">
    <w:name w:val="WW8Num25z6"/>
    <w:rsid w:val="00FC6B0F"/>
  </w:style>
  <w:style w:type="character" w:customStyle="1" w:styleId="WW8Num25z7">
    <w:name w:val="WW8Num25z7"/>
    <w:rsid w:val="00FC6B0F"/>
  </w:style>
  <w:style w:type="character" w:customStyle="1" w:styleId="WW8Num25z8">
    <w:name w:val="WW8Num25z8"/>
    <w:rsid w:val="00FC6B0F"/>
  </w:style>
  <w:style w:type="character" w:customStyle="1" w:styleId="WW8Num26z0">
    <w:name w:val="WW8Num26z0"/>
    <w:rsid w:val="00FC6B0F"/>
    <w:rPr>
      <w:rFonts w:ascii="Calibri" w:hAnsi="Calibri" w:cs="Calibri"/>
      <w:color w:val="000000"/>
      <w:sz w:val="22"/>
      <w:szCs w:val="22"/>
    </w:rPr>
  </w:style>
  <w:style w:type="character" w:customStyle="1" w:styleId="WW8Num26z1">
    <w:name w:val="WW8Num26z1"/>
    <w:rsid w:val="00FC6B0F"/>
  </w:style>
  <w:style w:type="character" w:customStyle="1" w:styleId="WW8Num26z2">
    <w:name w:val="WW8Num26z2"/>
    <w:rsid w:val="00FC6B0F"/>
  </w:style>
  <w:style w:type="character" w:customStyle="1" w:styleId="WW8Num26z3">
    <w:name w:val="WW8Num26z3"/>
    <w:rsid w:val="00FC6B0F"/>
  </w:style>
  <w:style w:type="character" w:customStyle="1" w:styleId="WW8Num26z4">
    <w:name w:val="WW8Num26z4"/>
    <w:rsid w:val="00FC6B0F"/>
  </w:style>
  <w:style w:type="character" w:customStyle="1" w:styleId="WW8Num26z5">
    <w:name w:val="WW8Num26z5"/>
    <w:rsid w:val="00FC6B0F"/>
  </w:style>
  <w:style w:type="character" w:customStyle="1" w:styleId="WW8Num26z6">
    <w:name w:val="WW8Num26z6"/>
    <w:rsid w:val="00FC6B0F"/>
  </w:style>
  <w:style w:type="character" w:customStyle="1" w:styleId="WW8Num26z7">
    <w:name w:val="WW8Num26z7"/>
    <w:rsid w:val="00FC6B0F"/>
  </w:style>
  <w:style w:type="character" w:customStyle="1" w:styleId="WW8Num26z8">
    <w:name w:val="WW8Num26z8"/>
    <w:rsid w:val="00FC6B0F"/>
  </w:style>
  <w:style w:type="character" w:customStyle="1" w:styleId="WW8Num27z0">
    <w:name w:val="WW8Num27z0"/>
    <w:rsid w:val="00FC6B0F"/>
    <w:rPr>
      <w:rFonts w:ascii="Calibri" w:hAnsi="Calibri" w:cs="Calibri"/>
      <w:color w:val="000000"/>
      <w:sz w:val="22"/>
      <w:szCs w:val="22"/>
    </w:rPr>
  </w:style>
  <w:style w:type="character" w:customStyle="1" w:styleId="WW8Num27z1">
    <w:name w:val="WW8Num27z1"/>
    <w:rsid w:val="00FC6B0F"/>
  </w:style>
  <w:style w:type="character" w:customStyle="1" w:styleId="WW8Num27z2">
    <w:name w:val="WW8Num27z2"/>
    <w:rsid w:val="00FC6B0F"/>
  </w:style>
  <w:style w:type="character" w:customStyle="1" w:styleId="WW8Num27z3">
    <w:name w:val="WW8Num27z3"/>
    <w:rsid w:val="00FC6B0F"/>
  </w:style>
  <w:style w:type="character" w:customStyle="1" w:styleId="WW8Num27z4">
    <w:name w:val="WW8Num27z4"/>
    <w:rsid w:val="00FC6B0F"/>
  </w:style>
  <w:style w:type="character" w:customStyle="1" w:styleId="WW8Num27z5">
    <w:name w:val="WW8Num27z5"/>
    <w:rsid w:val="00FC6B0F"/>
  </w:style>
  <w:style w:type="character" w:customStyle="1" w:styleId="WW8Num27z6">
    <w:name w:val="WW8Num27z6"/>
    <w:rsid w:val="00FC6B0F"/>
  </w:style>
  <w:style w:type="character" w:customStyle="1" w:styleId="WW8Num27z7">
    <w:name w:val="WW8Num27z7"/>
    <w:rsid w:val="00FC6B0F"/>
  </w:style>
  <w:style w:type="character" w:customStyle="1" w:styleId="WW8Num27z8">
    <w:name w:val="WW8Num27z8"/>
    <w:rsid w:val="00FC6B0F"/>
  </w:style>
  <w:style w:type="character" w:customStyle="1" w:styleId="WW8Num28z0">
    <w:name w:val="WW8Num28z0"/>
    <w:rsid w:val="00FC6B0F"/>
    <w:rPr>
      <w:rFonts w:ascii="Calibri" w:hAnsi="Calibri" w:cs="Calibri"/>
      <w:color w:val="000000"/>
      <w:sz w:val="22"/>
      <w:szCs w:val="22"/>
    </w:rPr>
  </w:style>
  <w:style w:type="character" w:customStyle="1" w:styleId="WW8Num28z1">
    <w:name w:val="WW8Num28z1"/>
    <w:rsid w:val="00FC6B0F"/>
  </w:style>
  <w:style w:type="character" w:customStyle="1" w:styleId="WW8Num28z2">
    <w:name w:val="WW8Num28z2"/>
    <w:rsid w:val="00FC6B0F"/>
  </w:style>
  <w:style w:type="character" w:customStyle="1" w:styleId="WW8Num28z3">
    <w:name w:val="WW8Num28z3"/>
    <w:rsid w:val="00FC6B0F"/>
  </w:style>
  <w:style w:type="character" w:customStyle="1" w:styleId="WW8Num28z4">
    <w:name w:val="WW8Num28z4"/>
    <w:rsid w:val="00FC6B0F"/>
  </w:style>
  <w:style w:type="character" w:customStyle="1" w:styleId="WW8Num28z5">
    <w:name w:val="WW8Num28z5"/>
    <w:rsid w:val="00FC6B0F"/>
  </w:style>
  <w:style w:type="character" w:customStyle="1" w:styleId="WW8Num28z6">
    <w:name w:val="WW8Num28z6"/>
    <w:rsid w:val="00FC6B0F"/>
  </w:style>
  <w:style w:type="character" w:customStyle="1" w:styleId="WW8Num28z7">
    <w:name w:val="WW8Num28z7"/>
    <w:rsid w:val="00FC6B0F"/>
  </w:style>
  <w:style w:type="character" w:customStyle="1" w:styleId="WW8Num28z8">
    <w:name w:val="WW8Num28z8"/>
    <w:rsid w:val="00FC6B0F"/>
  </w:style>
  <w:style w:type="character" w:customStyle="1" w:styleId="WW8Num29z0">
    <w:name w:val="WW8Num29z0"/>
    <w:rsid w:val="00FC6B0F"/>
  </w:style>
  <w:style w:type="character" w:customStyle="1" w:styleId="WW8Num29z1">
    <w:name w:val="WW8Num29z1"/>
    <w:rsid w:val="00FC6B0F"/>
  </w:style>
  <w:style w:type="character" w:customStyle="1" w:styleId="WW8Num29z2">
    <w:name w:val="WW8Num29z2"/>
    <w:rsid w:val="00FC6B0F"/>
  </w:style>
  <w:style w:type="character" w:customStyle="1" w:styleId="WW8Num29z3">
    <w:name w:val="WW8Num29z3"/>
    <w:rsid w:val="00FC6B0F"/>
  </w:style>
  <w:style w:type="character" w:customStyle="1" w:styleId="WW8Num29z4">
    <w:name w:val="WW8Num29z4"/>
    <w:rsid w:val="00FC6B0F"/>
  </w:style>
  <w:style w:type="character" w:customStyle="1" w:styleId="WW8Num29z5">
    <w:name w:val="WW8Num29z5"/>
    <w:rsid w:val="00FC6B0F"/>
  </w:style>
  <w:style w:type="character" w:customStyle="1" w:styleId="WW8Num29z6">
    <w:name w:val="WW8Num29z6"/>
    <w:rsid w:val="00FC6B0F"/>
  </w:style>
  <w:style w:type="character" w:customStyle="1" w:styleId="WW8Num29z7">
    <w:name w:val="WW8Num29z7"/>
    <w:rsid w:val="00FC6B0F"/>
  </w:style>
  <w:style w:type="character" w:customStyle="1" w:styleId="WW8Num29z8">
    <w:name w:val="WW8Num29z8"/>
    <w:rsid w:val="00FC6B0F"/>
  </w:style>
  <w:style w:type="character" w:customStyle="1" w:styleId="WW8Num30z0">
    <w:name w:val="WW8Num30z0"/>
    <w:rsid w:val="00FC6B0F"/>
  </w:style>
  <w:style w:type="character" w:customStyle="1" w:styleId="WW8Num30z1">
    <w:name w:val="WW8Num30z1"/>
    <w:rsid w:val="00FC6B0F"/>
  </w:style>
  <w:style w:type="character" w:customStyle="1" w:styleId="WW8Num30z2">
    <w:name w:val="WW8Num30z2"/>
    <w:rsid w:val="00FC6B0F"/>
  </w:style>
  <w:style w:type="character" w:customStyle="1" w:styleId="WW8Num30z3">
    <w:name w:val="WW8Num30z3"/>
    <w:rsid w:val="00FC6B0F"/>
  </w:style>
  <w:style w:type="character" w:customStyle="1" w:styleId="WW8Num30z4">
    <w:name w:val="WW8Num30z4"/>
    <w:rsid w:val="00FC6B0F"/>
  </w:style>
  <w:style w:type="character" w:customStyle="1" w:styleId="WW8Num30z5">
    <w:name w:val="WW8Num30z5"/>
    <w:rsid w:val="00FC6B0F"/>
  </w:style>
  <w:style w:type="character" w:customStyle="1" w:styleId="WW8Num30z6">
    <w:name w:val="WW8Num30z6"/>
    <w:rsid w:val="00FC6B0F"/>
  </w:style>
  <w:style w:type="character" w:customStyle="1" w:styleId="WW8Num30z7">
    <w:name w:val="WW8Num30z7"/>
    <w:rsid w:val="00FC6B0F"/>
  </w:style>
  <w:style w:type="character" w:customStyle="1" w:styleId="WW8Num30z8">
    <w:name w:val="WW8Num30z8"/>
    <w:rsid w:val="00FC6B0F"/>
  </w:style>
  <w:style w:type="character" w:customStyle="1" w:styleId="WW8Num31z0">
    <w:name w:val="WW8Num31z0"/>
    <w:rsid w:val="00FC6B0F"/>
    <w:rPr>
      <w:rFonts w:ascii="Calibri" w:hAnsi="Calibri"/>
      <w:sz w:val="22"/>
      <w:szCs w:val="22"/>
    </w:rPr>
  </w:style>
  <w:style w:type="character" w:customStyle="1" w:styleId="WW8Num31z1">
    <w:name w:val="WW8Num31z1"/>
    <w:rsid w:val="00FC6B0F"/>
  </w:style>
  <w:style w:type="character" w:customStyle="1" w:styleId="WW8Num31z2">
    <w:name w:val="WW8Num31z2"/>
    <w:rsid w:val="00FC6B0F"/>
  </w:style>
  <w:style w:type="character" w:customStyle="1" w:styleId="WW8Num31z3">
    <w:name w:val="WW8Num31z3"/>
    <w:rsid w:val="00FC6B0F"/>
  </w:style>
  <w:style w:type="character" w:customStyle="1" w:styleId="WW8Num31z4">
    <w:name w:val="WW8Num31z4"/>
    <w:rsid w:val="00FC6B0F"/>
  </w:style>
  <w:style w:type="character" w:customStyle="1" w:styleId="WW8Num31z5">
    <w:name w:val="WW8Num31z5"/>
    <w:rsid w:val="00FC6B0F"/>
  </w:style>
  <w:style w:type="character" w:customStyle="1" w:styleId="WW8Num31z6">
    <w:name w:val="WW8Num31z6"/>
    <w:rsid w:val="00FC6B0F"/>
  </w:style>
  <w:style w:type="character" w:customStyle="1" w:styleId="WW8Num31z7">
    <w:name w:val="WW8Num31z7"/>
    <w:rsid w:val="00FC6B0F"/>
  </w:style>
  <w:style w:type="character" w:customStyle="1" w:styleId="WW8Num31z8">
    <w:name w:val="WW8Num31z8"/>
    <w:rsid w:val="00FC6B0F"/>
  </w:style>
  <w:style w:type="character" w:customStyle="1" w:styleId="WW8Num32z0">
    <w:name w:val="WW8Num32z0"/>
    <w:rsid w:val="00FC6B0F"/>
    <w:rPr>
      <w:rFonts w:ascii="Calibri" w:hAnsi="Calibri" w:cs="Calibri"/>
      <w:sz w:val="22"/>
      <w:szCs w:val="22"/>
    </w:rPr>
  </w:style>
  <w:style w:type="character" w:customStyle="1" w:styleId="WW8Num32z1">
    <w:name w:val="WW8Num32z1"/>
    <w:rsid w:val="00FC6B0F"/>
  </w:style>
  <w:style w:type="character" w:customStyle="1" w:styleId="WW8Num32z2">
    <w:name w:val="WW8Num32z2"/>
    <w:rsid w:val="00FC6B0F"/>
  </w:style>
  <w:style w:type="character" w:customStyle="1" w:styleId="WW8Num32z3">
    <w:name w:val="WW8Num32z3"/>
    <w:rsid w:val="00FC6B0F"/>
  </w:style>
  <w:style w:type="character" w:customStyle="1" w:styleId="WW8Num32z4">
    <w:name w:val="WW8Num32z4"/>
    <w:rsid w:val="00FC6B0F"/>
  </w:style>
  <w:style w:type="character" w:customStyle="1" w:styleId="WW8Num32z5">
    <w:name w:val="WW8Num32z5"/>
    <w:rsid w:val="00FC6B0F"/>
  </w:style>
  <w:style w:type="character" w:customStyle="1" w:styleId="WW8Num32z6">
    <w:name w:val="WW8Num32z6"/>
    <w:rsid w:val="00FC6B0F"/>
  </w:style>
  <w:style w:type="character" w:customStyle="1" w:styleId="WW8Num32z7">
    <w:name w:val="WW8Num32z7"/>
    <w:rsid w:val="00FC6B0F"/>
  </w:style>
  <w:style w:type="character" w:customStyle="1" w:styleId="WW8Num32z8">
    <w:name w:val="WW8Num32z8"/>
    <w:rsid w:val="00FC6B0F"/>
  </w:style>
  <w:style w:type="character" w:customStyle="1" w:styleId="WW8Num33z0">
    <w:name w:val="WW8Num33z0"/>
    <w:rsid w:val="00FC6B0F"/>
    <w:rPr>
      <w:rFonts w:ascii="Calibri" w:hAnsi="Calibri" w:cs="Calibri"/>
      <w:sz w:val="22"/>
      <w:szCs w:val="22"/>
    </w:rPr>
  </w:style>
  <w:style w:type="character" w:customStyle="1" w:styleId="WW8Num33z1">
    <w:name w:val="WW8Num33z1"/>
    <w:rsid w:val="00FC6B0F"/>
  </w:style>
  <w:style w:type="character" w:customStyle="1" w:styleId="WW8Num33z2">
    <w:name w:val="WW8Num33z2"/>
    <w:rsid w:val="00FC6B0F"/>
  </w:style>
  <w:style w:type="character" w:customStyle="1" w:styleId="WW8Num33z3">
    <w:name w:val="WW8Num33z3"/>
    <w:rsid w:val="00FC6B0F"/>
  </w:style>
  <w:style w:type="character" w:customStyle="1" w:styleId="WW8Num33z4">
    <w:name w:val="WW8Num33z4"/>
    <w:rsid w:val="00FC6B0F"/>
  </w:style>
  <w:style w:type="character" w:customStyle="1" w:styleId="WW8Num33z5">
    <w:name w:val="WW8Num33z5"/>
    <w:rsid w:val="00FC6B0F"/>
  </w:style>
  <w:style w:type="character" w:customStyle="1" w:styleId="WW8Num33z6">
    <w:name w:val="WW8Num33z6"/>
    <w:rsid w:val="00FC6B0F"/>
  </w:style>
  <w:style w:type="character" w:customStyle="1" w:styleId="WW8Num33z7">
    <w:name w:val="WW8Num33z7"/>
    <w:rsid w:val="00FC6B0F"/>
  </w:style>
  <w:style w:type="character" w:customStyle="1" w:styleId="WW8Num33z8">
    <w:name w:val="WW8Num33z8"/>
    <w:rsid w:val="00FC6B0F"/>
  </w:style>
  <w:style w:type="character" w:customStyle="1" w:styleId="WW8Num34z0">
    <w:name w:val="WW8Num34z0"/>
    <w:rsid w:val="00FC6B0F"/>
    <w:rPr>
      <w:rFonts w:ascii="Calibri" w:hAnsi="Calibri" w:cs="Calibri"/>
      <w:sz w:val="22"/>
      <w:szCs w:val="22"/>
    </w:rPr>
  </w:style>
  <w:style w:type="character" w:customStyle="1" w:styleId="WW8Num34z1">
    <w:name w:val="WW8Num34z1"/>
    <w:rsid w:val="00FC6B0F"/>
  </w:style>
  <w:style w:type="character" w:customStyle="1" w:styleId="WW8Num34z2">
    <w:name w:val="WW8Num34z2"/>
    <w:rsid w:val="00FC6B0F"/>
  </w:style>
  <w:style w:type="character" w:customStyle="1" w:styleId="WW8Num34z3">
    <w:name w:val="WW8Num34z3"/>
    <w:rsid w:val="00FC6B0F"/>
  </w:style>
  <w:style w:type="character" w:customStyle="1" w:styleId="WW8Num34z4">
    <w:name w:val="WW8Num34z4"/>
    <w:rsid w:val="00FC6B0F"/>
  </w:style>
  <w:style w:type="character" w:customStyle="1" w:styleId="WW8Num34z5">
    <w:name w:val="WW8Num34z5"/>
    <w:rsid w:val="00FC6B0F"/>
  </w:style>
  <w:style w:type="character" w:customStyle="1" w:styleId="WW8Num34z6">
    <w:name w:val="WW8Num34z6"/>
    <w:rsid w:val="00FC6B0F"/>
  </w:style>
  <w:style w:type="character" w:customStyle="1" w:styleId="WW8Num34z7">
    <w:name w:val="WW8Num34z7"/>
    <w:rsid w:val="00FC6B0F"/>
  </w:style>
  <w:style w:type="character" w:customStyle="1" w:styleId="WW8Num34z8">
    <w:name w:val="WW8Num34z8"/>
    <w:rsid w:val="00FC6B0F"/>
  </w:style>
  <w:style w:type="character" w:customStyle="1" w:styleId="WW8Num35z0">
    <w:name w:val="WW8Num35z0"/>
    <w:rsid w:val="00FC6B0F"/>
    <w:rPr>
      <w:rFonts w:ascii="Calibri" w:hAnsi="Calibri" w:cs="Calibri"/>
      <w:sz w:val="22"/>
      <w:szCs w:val="22"/>
    </w:rPr>
  </w:style>
  <w:style w:type="character" w:customStyle="1" w:styleId="WW8Num35z1">
    <w:name w:val="WW8Num35z1"/>
    <w:rsid w:val="00FC6B0F"/>
  </w:style>
  <w:style w:type="character" w:customStyle="1" w:styleId="WW8Num35z2">
    <w:name w:val="WW8Num35z2"/>
    <w:rsid w:val="00FC6B0F"/>
  </w:style>
  <w:style w:type="character" w:customStyle="1" w:styleId="WW8Num35z3">
    <w:name w:val="WW8Num35z3"/>
    <w:rsid w:val="00FC6B0F"/>
  </w:style>
  <w:style w:type="character" w:customStyle="1" w:styleId="WW8Num35z4">
    <w:name w:val="WW8Num35z4"/>
    <w:rsid w:val="00FC6B0F"/>
  </w:style>
  <w:style w:type="character" w:customStyle="1" w:styleId="WW8Num35z5">
    <w:name w:val="WW8Num35z5"/>
    <w:rsid w:val="00FC6B0F"/>
  </w:style>
  <w:style w:type="character" w:customStyle="1" w:styleId="WW8Num35z6">
    <w:name w:val="WW8Num35z6"/>
    <w:rsid w:val="00FC6B0F"/>
  </w:style>
  <w:style w:type="character" w:customStyle="1" w:styleId="WW8Num35z7">
    <w:name w:val="WW8Num35z7"/>
    <w:rsid w:val="00FC6B0F"/>
  </w:style>
  <w:style w:type="character" w:customStyle="1" w:styleId="WW8Num35z8">
    <w:name w:val="WW8Num35z8"/>
    <w:rsid w:val="00FC6B0F"/>
  </w:style>
  <w:style w:type="character" w:customStyle="1" w:styleId="WW8Num36z0">
    <w:name w:val="WW8Num36z0"/>
    <w:rsid w:val="00FC6B0F"/>
    <w:rPr>
      <w:rFonts w:ascii="Calibri" w:eastAsia="Times New Roman" w:hAnsi="Calibri" w:cs="Calibri"/>
      <w:b/>
      <w:bCs/>
      <w:color w:val="000000"/>
      <w:sz w:val="22"/>
      <w:szCs w:val="22"/>
    </w:rPr>
  </w:style>
  <w:style w:type="character" w:customStyle="1" w:styleId="WW8Num36z1">
    <w:name w:val="WW8Num36z1"/>
    <w:rsid w:val="00FC6B0F"/>
  </w:style>
  <w:style w:type="character" w:customStyle="1" w:styleId="WW8Num36z2">
    <w:name w:val="WW8Num36z2"/>
    <w:rsid w:val="00FC6B0F"/>
  </w:style>
  <w:style w:type="character" w:customStyle="1" w:styleId="WW8Num36z3">
    <w:name w:val="WW8Num36z3"/>
    <w:rsid w:val="00FC6B0F"/>
  </w:style>
  <w:style w:type="character" w:customStyle="1" w:styleId="WW8Num36z4">
    <w:name w:val="WW8Num36z4"/>
    <w:rsid w:val="00FC6B0F"/>
  </w:style>
  <w:style w:type="character" w:customStyle="1" w:styleId="WW8Num36z5">
    <w:name w:val="WW8Num36z5"/>
    <w:rsid w:val="00FC6B0F"/>
  </w:style>
  <w:style w:type="character" w:customStyle="1" w:styleId="WW8Num36z6">
    <w:name w:val="WW8Num36z6"/>
    <w:rsid w:val="00FC6B0F"/>
  </w:style>
  <w:style w:type="character" w:customStyle="1" w:styleId="WW8Num36z7">
    <w:name w:val="WW8Num36z7"/>
    <w:rsid w:val="00FC6B0F"/>
  </w:style>
  <w:style w:type="character" w:customStyle="1" w:styleId="WW8Num36z8">
    <w:name w:val="WW8Num36z8"/>
    <w:rsid w:val="00FC6B0F"/>
  </w:style>
  <w:style w:type="character" w:customStyle="1" w:styleId="WW8Num37z0">
    <w:name w:val="WW8Num37z0"/>
    <w:rsid w:val="00FC6B0F"/>
    <w:rPr>
      <w:rFonts w:ascii="Calibri" w:hAnsi="Calibri" w:cs="Calibri"/>
      <w:color w:val="000000"/>
      <w:sz w:val="22"/>
      <w:szCs w:val="22"/>
    </w:rPr>
  </w:style>
  <w:style w:type="character" w:customStyle="1" w:styleId="WW8Num37z1">
    <w:name w:val="WW8Num37z1"/>
    <w:rsid w:val="00FC6B0F"/>
  </w:style>
  <w:style w:type="character" w:customStyle="1" w:styleId="WW8Num37z2">
    <w:name w:val="WW8Num37z2"/>
    <w:rsid w:val="00FC6B0F"/>
  </w:style>
  <w:style w:type="character" w:customStyle="1" w:styleId="WW8Num37z3">
    <w:name w:val="WW8Num37z3"/>
    <w:rsid w:val="00FC6B0F"/>
  </w:style>
  <w:style w:type="character" w:customStyle="1" w:styleId="WW8Num37z4">
    <w:name w:val="WW8Num37z4"/>
    <w:rsid w:val="00FC6B0F"/>
  </w:style>
  <w:style w:type="character" w:customStyle="1" w:styleId="WW8Num37z5">
    <w:name w:val="WW8Num37z5"/>
    <w:rsid w:val="00FC6B0F"/>
  </w:style>
  <w:style w:type="character" w:customStyle="1" w:styleId="WW8Num37z6">
    <w:name w:val="WW8Num37z6"/>
    <w:rsid w:val="00FC6B0F"/>
  </w:style>
  <w:style w:type="character" w:customStyle="1" w:styleId="WW8Num37z7">
    <w:name w:val="WW8Num37z7"/>
    <w:rsid w:val="00FC6B0F"/>
  </w:style>
  <w:style w:type="character" w:customStyle="1" w:styleId="WW8Num37z8">
    <w:name w:val="WW8Num37z8"/>
    <w:rsid w:val="00FC6B0F"/>
  </w:style>
  <w:style w:type="character" w:customStyle="1" w:styleId="WW8Num38z0">
    <w:name w:val="WW8Num38z0"/>
    <w:rsid w:val="00FC6B0F"/>
    <w:rPr>
      <w:rFonts w:eastAsia="Times New Roman" w:cs="Calibri"/>
      <w:color w:val="FF0000"/>
    </w:rPr>
  </w:style>
  <w:style w:type="character" w:customStyle="1" w:styleId="WW8Num39z0">
    <w:name w:val="WW8Num39z0"/>
    <w:rsid w:val="00FC6B0F"/>
    <w:rPr>
      <w:rFonts w:eastAsia="Times New Roman" w:cs="Calibri"/>
      <w:bCs/>
      <w:color w:val="000000"/>
    </w:rPr>
  </w:style>
  <w:style w:type="character" w:customStyle="1" w:styleId="WW8Num40z0">
    <w:name w:val="WW8Num40z0"/>
    <w:rsid w:val="00FC6B0F"/>
  </w:style>
  <w:style w:type="character" w:customStyle="1" w:styleId="WW8Num40z1">
    <w:name w:val="WW8Num40z1"/>
    <w:rsid w:val="00FC6B0F"/>
  </w:style>
  <w:style w:type="character" w:customStyle="1" w:styleId="WW8Num40z2">
    <w:name w:val="WW8Num40z2"/>
    <w:rsid w:val="00FC6B0F"/>
  </w:style>
  <w:style w:type="character" w:customStyle="1" w:styleId="WW8Num40z3">
    <w:name w:val="WW8Num40z3"/>
    <w:rsid w:val="00FC6B0F"/>
  </w:style>
  <w:style w:type="character" w:customStyle="1" w:styleId="WW8Num40z4">
    <w:name w:val="WW8Num40z4"/>
    <w:rsid w:val="00FC6B0F"/>
  </w:style>
  <w:style w:type="character" w:customStyle="1" w:styleId="WW8Num40z5">
    <w:name w:val="WW8Num40z5"/>
    <w:rsid w:val="00FC6B0F"/>
  </w:style>
  <w:style w:type="character" w:customStyle="1" w:styleId="WW8Num40z6">
    <w:name w:val="WW8Num40z6"/>
    <w:rsid w:val="00FC6B0F"/>
  </w:style>
  <w:style w:type="character" w:customStyle="1" w:styleId="WW8Num40z7">
    <w:name w:val="WW8Num40z7"/>
    <w:rsid w:val="00FC6B0F"/>
  </w:style>
  <w:style w:type="character" w:customStyle="1" w:styleId="WW8Num40z8">
    <w:name w:val="WW8Num40z8"/>
    <w:rsid w:val="00FC6B0F"/>
  </w:style>
  <w:style w:type="character" w:customStyle="1" w:styleId="WW8Num41z0">
    <w:name w:val="WW8Num41z0"/>
    <w:rsid w:val="00FC6B0F"/>
    <w:rPr>
      <w:rFonts w:eastAsia="Times New Roman" w:cs="Calibri"/>
      <w:b/>
      <w:bCs/>
      <w:color w:val="FF0000"/>
    </w:rPr>
  </w:style>
  <w:style w:type="character" w:customStyle="1" w:styleId="WW8Num41z1">
    <w:name w:val="WW8Num41z1"/>
    <w:rsid w:val="00FC6B0F"/>
  </w:style>
  <w:style w:type="character" w:customStyle="1" w:styleId="WW8Num41z2">
    <w:name w:val="WW8Num41z2"/>
    <w:rsid w:val="00FC6B0F"/>
  </w:style>
  <w:style w:type="character" w:customStyle="1" w:styleId="WW8Num41z3">
    <w:name w:val="WW8Num41z3"/>
    <w:rsid w:val="00FC6B0F"/>
  </w:style>
  <w:style w:type="character" w:customStyle="1" w:styleId="WW8Num41z4">
    <w:name w:val="WW8Num41z4"/>
    <w:rsid w:val="00FC6B0F"/>
  </w:style>
  <w:style w:type="character" w:customStyle="1" w:styleId="WW8Num41z5">
    <w:name w:val="WW8Num41z5"/>
    <w:rsid w:val="00FC6B0F"/>
  </w:style>
  <w:style w:type="character" w:customStyle="1" w:styleId="WW8Num41z6">
    <w:name w:val="WW8Num41z6"/>
    <w:rsid w:val="00FC6B0F"/>
  </w:style>
  <w:style w:type="character" w:customStyle="1" w:styleId="WW8Num41z7">
    <w:name w:val="WW8Num41z7"/>
    <w:rsid w:val="00FC6B0F"/>
  </w:style>
  <w:style w:type="character" w:customStyle="1" w:styleId="WW8Num41z8">
    <w:name w:val="WW8Num41z8"/>
    <w:rsid w:val="00FC6B0F"/>
  </w:style>
  <w:style w:type="character" w:customStyle="1" w:styleId="WW8Num1z1">
    <w:name w:val="WW8Num1z1"/>
    <w:rsid w:val="00FC6B0F"/>
  </w:style>
  <w:style w:type="character" w:customStyle="1" w:styleId="WW8Num1z2">
    <w:name w:val="WW8Num1z2"/>
    <w:rsid w:val="00FC6B0F"/>
  </w:style>
  <w:style w:type="character" w:customStyle="1" w:styleId="WW8Num1z3">
    <w:name w:val="WW8Num1z3"/>
    <w:rsid w:val="00FC6B0F"/>
  </w:style>
  <w:style w:type="character" w:customStyle="1" w:styleId="WW8Num1z4">
    <w:name w:val="WW8Num1z4"/>
    <w:rsid w:val="00FC6B0F"/>
  </w:style>
  <w:style w:type="character" w:customStyle="1" w:styleId="WW8Num1z5">
    <w:name w:val="WW8Num1z5"/>
    <w:rsid w:val="00FC6B0F"/>
  </w:style>
  <w:style w:type="character" w:customStyle="1" w:styleId="WW8Num1z6">
    <w:name w:val="WW8Num1z6"/>
    <w:rsid w:val="00FC6B0F"/>
  </w:style>
  <w:style w:type="character" w:customStyle="1" w:styleId="WW8Num1z7">
    <w:name w:val="WW8Num1z7"/>
    <w:rsid w:val="00FC6B0F"/>
  </w:style>
  <w:style w:type="character" w:customStyle="1" w:styleId="WW8Num1z8">
    <w:name w:val="WW8Num1z8"/>
    <w:rsid w:val="00FC6B0F"/>
  </w:style>
  <w:style w:type="character" w:customStyle="1" w:styleId="WW8Num38z1">
    <w:name w:val="WW8Num38z1"/>
    <w:rsid w:val="00FC6B0F"/>
  </w:style>
  <w:style w:type="character" w:customStyle="1" w:styleId="WW8Num38z2">
    <w:name w:val="WW8Num38z2"/>
    <w:rsid w:val="00FC6B0F"/>
  </w:style>
  <w:style w:type="character" w:customStyle="1" w:styleId="WW8Num38z3">
    <w:name w:val="WW8Num38z3"/>
    <w:rsid w:val="00FC6B0F"/>
  </w:style>
  <w:style w:type="character" w:customStyle="1" w:styleId="WW8Num38z4">
    <w:name w:val="WW8Num38z4"/>
    <w:rsid w:val="00FC6B0F"/>
  </w:style>
  <w:style w:type="character" w:customStyle="1" w:styleId="WW8Num38z5">
    <w:name w:val="WW8Num38z5"/>
    <w:rsid w:val="00FC6B0F"/>
  </w:style>
  <w:style w:type="character" w:customStyle="1" w:styleId="WW8Num38z6">
    <w:name w:val="WW8Num38z6"/>
    <w:rsid w:val="00FC6B0F"/>
  </w:style>
  <w:style w:type="character" w:customStyle="1" w:styleId="WW8Num38z7">
    <w:name w:val="WW8Num38z7"/>
    <w:rsid w:val="00FC6B0F"/>
  </w:style>
  <w:style w:type="character" w:customStyle="1" w:styleId="WW8Num38z8">
    <w:name w:val="WW8Num38z8"/>
    <w:rsid w:val="00FC6B0F"/>
  </w:style>
  <w:style w:type="character" w:customStyle="1" w:styleId="WW8Num39z1">
    <w:name w:val="WW8Num39z1"/>
    <w:rsid w:val="00FC6B0F"/>
  </w:style>
  <w:style w:type="character" w:customStyle="1" w:styleId="WW8Num39z2">
    <w:name w:val="WW8Num39z2"/>
    <w:rsid w:val="00FC6B0F"/>
  </w:style>
  <w:style w:type="character" w:customStyle="1" w:styleId="WW8Num39z3">
    <w:name w:val="WW8Num39z3"/>
    <w:rsid w:val="00FC6B0F"/>
  </w:style>
  <w:style w:type="character" w:customStyle="1" w:styleId="WW8Num39z4">
    <w:name w:val="WW8Num39z4"/>
    <w:rsid w:val="00FC6B0F"/>
  </w:style>
  <w:style w:type="character" w:customStyle="1" w:styleId="WW8Num39z5">
    <w:name w:val="WW8Num39z5"/>
    <w:rsid w:val="00FC6B0F"/>
  </w:style>
  <w:style w:type="character" w:customStyle="1" w:styleId="WW8Num39z6">
    <w:name w:val="WW8Num39z6"/>
    <w:rsid w:val="00FC6B0F"/>
  </w:style>
  <w:style w:type="character" w:customStyle="1" w:styleId="WW8Num39z7">
    <w:name w:val="WW8Num39z7"/>
    <w:rsid w:val="00FC6B0F"/>
  </w:style>
  <w:style w:type="character" w:customStyle="1" w:styleId="WW8Num39z8">
    <w:name w:val="WW8Num39z8"/>
    <w:rsid w:val="00FC6B0F"/>
  </w:style>
  <w:style w:type="character" w:customStyle="1" w:styleId="ListLabel1">
    <w:name w:val="ListLabel 1"/>
    <w:rsid w:val="00FC6B0F"/>
    <w:rPr>
      <w:rFonts w:cs="Calibri"/>
      <w:sz w:val="22"/>
      <w:szCs w:val="22"/>
    </w:rPr>
  </w:style>
  <w:style w:type="character" w:customStyle="1" w:styleId="ListLabel2">
    <w:name w:val="ListLabel 2"/>
    <w:rsid w:val="00FC6B0F"/>
    <w:rPr>
      <w:rFonts w:cs="Calibri"/>
      <w:sz w:val="22"/>
      <w:szCs w:val="22"/>
    </w:rPr>
  </w:style>
  <w:style w:type="character" w:customStyle="1" w:styleId="ListLabel3">
    <w:name w:val="ListLabel 3"/>
    <w:rsid w:val="00FC6B0F"/>
    <w:rPr>
      <w:rFonts w:cs="Calibri"/>
      <w:sz w:val="22"/>
      <w:szCs w:val="22"/>
    </w:rPr>
  </w:style>
  <w:style w:type="character" w:customStyle="1" w:styleId="ListLabel4">
    <w:name w:val="ListLabel 4"/>
    <w:rsid w:val="00FC6B0F"/>
    <w:rPr>
      <w:rFonts w:cs="Calibri"/>
      <w:sz w:val="22"/>
      <w:szCs w:val="22"/>
    </w:rPr>
  </w:style>
  <w:style w:type="character" w:customStyle="1" w:styleId="ListLabel5">
    <w:name w:val="ListLabel 5"/>
    <w:rsid w:val="00FC6B0F"/>
    <w:rPr>
      <w:rFonts w:cs="Calibri"/>
      <w:sz w:val="22"/>
      <w:szCs w:val="22"/>
    </w:rPr>
  </w:style>
  <w:style w:type="character" w:customStyle="1" w:styleId="ListLabel6">
    <w:name w:val="ListLabel 6"/>
    <w:rsid w:val="00FC6B0F"/>
    <w:rPr>
      <w:rFonts w:cs="Calibri"/>
      <w:sz w:val="22"/>
      <w:szCs w:val="22"/>
    </w:rPr>
  </w:style>
  <w:style w:type="character" w:customStyle="1" w:styleId="ListLabel7">
    <w:name w:val="ListLabel 7"/>
    <w:rsid w:val="00FC6B0F"/>
    <w:rPr>
      <w:rFonts w:cs="Calibri"/>
      <w:sz w:val="22"/>
      <w:szCs w:val="22"/>
    </w:rPr>
  </w:style>
  <w:style w:type="character" w:customStyle="1" w:styleId="ListLabel8">
    <w:name w:val="ListLabel 8"/>
    <w:rsid w:val="00FC6B0F"/>
    <w:rPr>
      <w:rFonts w:cs="Calibri"/>
      <w:sz w:val="22"/>
      <w:szCs w:val="22"/>
    </w:rPr>
  </w:style>
  <w:style w:type="character" w:customStyle="1" w:styleId="ListLabel9">
    <w:name w:val="ListLabel 9"/>
    <w:rsid w:val="00FC6B0F"/>
    <w:rPr>
      <w:rFonts w:cs="Calibri"/>
      <w:sz w:val="22"/>
      <w:szCs w:val="22"/>
    </w:rPr>
  </w:style>
  <w:style w:type="character" w:customStyle="1" w:styleId="ListLabel10">
    <w:name w:val="ListLabel 10"/>
    <w:rsid w:val="00FC6B0F"/>
    <w:rPr>
      <w:rFonts w:cs="Calibri"/>
      <w:sz w:val="22"/>
      <w:szCs w:val="22"/>
    </w:rPr>
  </w:style>
  <w:style w:type="character" w:customStyle="1" w:styleId="ListLabel11">
    <w:name w:val="ListLabel 11"/>
    <w:rsid w:val="00FC6B0F"/>
    <w:rPr>
      <w:rFonts w:cs="Calibri"/>
      <w:sz w:val="22"/>
      <w:szCs w:val="22"/>
    </w:rPr>
  </w:style>
  <w:style w:type="character" w:customStyle="1" w:styleId="ListLabel12">
    <w:name w:val="ListLabel 12"/>
    <w:rsid w:val="00FC6B0F"/>
    <w:rPr>
      <w:rFonts w:cs="Calibri"/>
      <w:sz w:val="22"/>
      <w:szCs w:val="22"/>
    </w:rPr>
  </w:style>
  <w:style w:type="character" w:customStyle="1" w:styleId="ListLabel13">
    <w:name w:val="ListLabel 13"/>
    <w:rsid w:val="00FC6B0F"/>
    <w:rPr>
      <w:rFonts w:cs="Calibri"/>
      <w:sz w:val="22"/>
      <w:szCs w:val="22"/>
    </w:rPr>
  </w:style>
  <w:style w:type="character" w:customStyle="1" w:styleId="ListLabel14">
    <w:name w:val="ListLabel 14"/>
    <w:rsid w:val="00FC6B0F"/>
    <w:rPr>
      <w:rFonts w:cs="Calibri"/>
      <w:sz w:val="22"/>
      <w:szCs w:val="22"/>
    </w:rPr>
  </w:style>
  <w:style w:type="character" w:customStyle="1" w:styleId="ListLabel15">
    <w:name w:val="ListLabel 15"/>
    <w:rsid w:val="00FC6B0F"/>
    <w:rPr>
      <w:sz w:val="20"/>
    </w:rPr>
  </w:style>
  <w:style w:type="character" w:customStyle="1" w:styleId="ListLabel16">
    <w:name w:val="ListLabel 16"/>
    <w:rsid w:val="00FC6B0F"/>
    <w:rPr>
      <w:sz w:val="20"/>
    </w:rPr>
  </w:style>
  <w:style w:type="character" w:customStyle="1" w:styleId="ListLabel17">
    <w:name w:val="ListLabel 17"/>
    <w:rsid w:val="00FC6B0F"/>
    <w:rPr>
      <w:sz w:val="20"/>
    </w:rPr>
  </w:style>
  <w:style w:type="character" w:customStyle="1" w:styleId="ListLabel18">
    <w:name w:val="ListLabel 18"/>
    <w:rsid w:val="00FC6B0F"/>
    <w:rPr>
      <w:sz w:val="20"/>
    </w:rPr>
  </w:style>
  <w:style w:type="character" w:customStyle="1" w:styleId="ListLabel19">
    <w:name w:val="ListLabel 19"/>
    <w:rsid w:val="00FC6B0F"/>
    <w:rPr>
      <w:sz w:val="20"/>
    </w:rPr>
  </w:style>
  <w:style w:type="character" w:customStyle="1" w:styleId="ListLabel20">
    <w:name w:val="ListLabel 20"/>
    <w:rsid w:val="00FC6B0F"/>
    <w:rPr>
      <w:sz w:val="20"/>
    </w:rPr>
  </w:style>
  <w:style w:type="character" w:customStyle="1" w:styleId="ListLabel21">
    <w:name w:val="ListLabel 21"/>
    <w:rsid w:val="00FC6B0F"/>
    <w:rPr>
      <w:sz w:val="20"/>
    </w:rPr>
  </w:style>
  <w:style w:type="character" w:customStyle="1" w:styleId="ListLabel22">
    <w:name w:val="ListLabel 22"/>
    <w:rsid w:val="00FC6B0F"/>
    <w:rPr>
      <w:sz w:val="20"/>
    </w:rPr>
  </w:style>
  <w:style w:type="character" w:customStyle="1" w:styleId="ListLabel23">
    <w:name w:val="ListLabel 23"/>
    <w:rsid w:val="00FC6B0F"/>
    <w:rPr>
      <w:sz w:val="20"/>
    </w:rPr>
  </w:style>
  <w:style w:type="character" w:customStyle="1" w:styleId="ListLabel24">
    <w:name w:val="ListLabel 24"/>
    <w:rsid w:val="00FC6B0F"/>
    <w:rPr>
      <w:rFonts w:cs="Calibri"/>
      <w:sz w:val="22"/>
      <w:szCs w:val="22"/>
    </w:rPr>
  </w:style>
  <w:style w:type="character" w:customStyle="1" w:styleId="ListLabel25">
    <w:name w:val="ListLabel 25"/>
    <w:rsid w:val="00FC6B0F"/>
    <w:rPr>
      <w:rFonts w:cs="Calibri"/>
      <w:sz w:val="22"/>
      <w:szCs w:val="22"/>
    </w:rPr>
  </w:style>
  <w:style w:type="character" w:customStyle="1" w:styleId="ListLabel26">
    <w:name w:val="ListLabel 26"/>
    <w:rsid w:val="00FC6B0F"/>
    <w:rPr>
      <w:rFonts w:cs="Calibri"/>
      <w:sz w:val="22"/>
      <w:szCs w:val="22"/>
    </w:rPr>
  </w:style>
  <w:style w:type="character" w:customStyle="1" w:styleId="ListLabel27">
    <w:name w:val="ListLabel 27"/>
    <w:rsid w:val="00FC6B0F"/>
    <w:rPr>
      <w:rFonts w:cs="Calibri"/>
      <w:sz w:val="22"/>
      <w:szCs w:val="22"/>
    </w:rPr>
  </w:style>
  <w:style w:type="character" w:customStyle="1" w:styleId="ListLabel28">
    <w:name w:val="ListLabel 28"/>
    <w:rsid w:val="00FC6B0F"/>
    <w:rPr>
      <w:rFonts w:cs="Calibri"/>
      <w:sz w:val="22"/>
      <w:szCs w:val="22"/>
    </w:rPr>
  </w:style>
  <w:style w:type="character" w:customStyle="1" w:styleId="ListLabel29">
    <w:name w:val="ListLabel 29"/>
    <w:rsid w:val="00FC6B0F"/>
    <w:rPr>
      <w:rFonts w:cs="Calibri"/>
      <w:sz w:val="22"/>
      <w:szCs w:val="22"/>
    </w:rPr>
  </w:style>
  <w:style w:type="character" w:customStyle="1" w:styleId="ListLabel30">
    <w:name w:val="ListLabel 30"/>
    <w:rsid w:val="00FC6B0F"/>
    <w:rPr>
      <w:rFonts w:cs="Calibri"/>
      <w:sz w:val="22"/>
      <w:szCs w:val="22"/>
    </w:rPr>
  </w:style>
  <w:style w:type="character" w:customStyle="1" w:styleId="ListLabel31">
    <w:name w:val="ListLabel 31"/>
    <w:rsid w:val="00FC6B0F"/>
    <w:rPr>
      <w:rFonts w:cs="Calibri"/>
      <w:sz w:val="22"/>
      <w:szCs w:val="22"/>
    </w:rPr>
  </w:style>
  <w:style w:type="character" w:customStyle="1" w:styleId="ListLabel32">
    <w:name w:val="ListLabel 32"/>
    <w:rsid w:val="00FC6B0F"/>
    <w:rPr>
      <w:rFonts w:cs="Calibri"/>
      <w:sz w:val="22"/>
      <w:szCs w:val="22"/>
    </w:rPr>
  </w:style>
  <w:style w:type="character" w:customStyle="1" w:styleId="ListLabel33">
    <w:name w:val="ListLabel 33"/>
    <w:rsid w:val="00FC6B0F"/>
    <w:rPr>
      <w:rFonts w:cs="Calibri"/>
      <w:sz w:val="22"/>
      <w:szCs w:val="22"/>
    </w:rPr>
  </w:style>
  <w:style w:type="character" w:customStyle="1" w:styleId="ListLabel34">
    <w:name w:val="ListLabel 34"/>
    <w:rsid w:val="00FC6B0F"/>
    <w:rPr>
      <w:rFonts w:cs="Calibri"/>
      <w:sz w:val="22"/>
      <w:szCs w:val="22"/>
    </w:rPr>
  </w:style>
  <w:style w:type="character" w:customStyle="1" w:styleId="ListLabel35">
    <w:name w:val="ListLabel 35"/>
    <w:rsid w:val="00FC6B0F"/>
    <w:rPr>
      <w:rFonts w:cs="Calibri"/>
      <w:sz w:val="22"/>
      <w:szCs w:val="22"/>
    </w:rPr>
  </w:style>
  <w:style w:type="character" w:customStyle="1" w:styleId="ListLabel36">
    <w:name w:val="ListLabel 36"/>
    <w:rsid w:val="00FC6B0F"/>
    <w:rPr>
      <w:rFonts w:cs="Calibri"/>
      <w:sz w:val="22"/>
      <w:szCs w:val="22"/>
    </w:rPr>
  </w:style>
  <w:style w:type="character" w:customStyle="1" w:styleId="ListLabel37">
    <w:name w:val="ListLabel 37"/>
    <w:rsid w:val="00FC6B0F"/>
    <w:rPr>
      <w:rFonts w:cs="Calibri"/>
      <w:sz w:val="22"/>
      <w:szCs w:val="22"/>
    </w:rPr>
  </w:style>
  <w:style w:type="character" w:customStyle="1" w:styleId="Znakinumeracji">
    <w:name w:val="Znaki numeracji"/>
    <w:rsid w:val="00FC6B0F"/>
  </w:style>
  <w:style w:type="character" w:customStyle="1" w:styleId="Znakiwypunktowania">
    <w:name w:val="Znaki wypunktowania"/>
    <w:rsid w:val="00FC6B0F"/>
    <w:rPr>
      <w:rFonts w:ascii="OpenSymbol;Arial Unicode MS" w:eastAsia="OpenSymbol;Arial Unicode MS" w:hAnsi="OpenSymbol;Arial Unicode MS" w:cs="OpenSymbol;Arial Unicode MS"/>
    </w:rPr>
  </w:style>
  <w:style w:type="character" w:customStyle="1" w:styleId="TekstdymkaZnak">
    <w:name w:val="Tekst dymka Znak"/>
    <w:basedOn w:val="Domylnaczcionkaakapitu"/>
    <w:rsid w:val="00FC6B0F"/>
    <w:rPr>
      <w:rFonts w:ascii="Segoe UI" w:hAnsi="Segoe UI" w:cs="Segoe UI"/>
      <w:sz w:val="18"/>
      <w:szCs w:val="18"/>
    </w:rPr>
  </w:style>
  <w:style w:type="character" w:customStyle="1" w:styleId="ListLabel38">
    <w:name w:val="ListLabel 38"/>
    <w:rsid w:val="00FC6B0F"/>
    <w:rPr>
      <w:rFonts w:ascii="Calibri" w:hAnsi="Calibri" w:cs="Calibri"/>
      <w:sz w:val="22"/>
      <w:szCs w:val="22"/>
    </w:rPr>
  </w:style>
  <w:style w:type="character" w:customStyle="1" w:styleId="ListLabel39">
    <w:name w:val="ListLabel 39"/>
    <w:rsid w:val="00FC6B0F"/>
    <w:rPr>
      <w:rFonts w:ascii="Calibri" w:hAnsi="Calibri" w:cs="Calibri"/>
      <w:sz w:val="22"/>
      <w:szCs w:val="22"/>
    </w:rPr>
  </w:style>
  <w:style w:type="character" w:customStyle="1" w:styleId="ListLabel40">
    <w:name w:val="ListLabel 40"/>
    <w:rsid w:val="00FC6B0F"/>
    <w:rPr>
      <w:rFonts w:ascii="Calibri" w:hAnsi="Calibri" w:cs="Calibri"/>
      <w:sz w:val="22"/>
      <w:szCs w:val="22"/>
    </w:rPr>
  </w:style>
  <w:style w:type="character" w:customStyle="1" w:styleId="ListLabel41">
    <w:name w:val="ListLabel 41"/>
    <w:rsid w:val="00FC6B0F"/>
    <w:rPr>
      <w:rFonts w:ascii="Calibri" w:hAnsi="Calibri" w:cs="Calibri"/>
      <w:sz w:val="22"/>
      <w:szCs w:val="22"/>
    </w:rPr>
  </w:style>
  <w:style w:type="character" w:customStyle="1" w:styleId="ListLabel42">
    <w:name w:val="ListLabel 42"/>
    <w:rsid w:val="00FC6B0F"/>
    <w:rPr>
      <w:rFonts w:ascii="Calibri" w:hAnsi="Calibri" w:cs="Calibri"/>
      <w:sz w:val="22"/>
      <w:szCs w:val="22"/>
    </w:rPr>
  </w:style>
  <w:style w:type="character" w:customStyle="1" w:styleId="ListLabel43">
    <w:name w:val="ListLabel 43"/>
    <w:rsid w:val="00FC6B0F"/>
    <w:rPr>
      <w:rFonts w:ascii="Calibri" w:hAnsi="Calibri" w:cs="Calibri"/>
      <w:sz w:val="22"/>
      <w:szCs w:val="22"/>
    </w:rPr>
  </w:style>
  <w:style w:type="character" w:customStyle="1" w:styleId="ListLabel44">
    <w:name w:val="ListLabel 44"/>
    <w:rsid w:val="00FC6B0F"/>
    <w:rPr>
      <w:rFonts w:ascii="Calibri" w:hAnsi="Calibri" w:cs="Calibri"/>
      <w:sz w:val="22"/>
      <w:szCs w:val="22"/>
    </w:rPr>
  </w:style>
  <w:style w:type="character" w:customStyle="1" w:styleId="ListLabel45">
    <w:name w:val="ListLabel 45"/>
    <w:rsid w:val="00FC6B0F"/>
    <w:rPr>
      <w:rFonts w:ascii="Calibri" w:hAnsi="Calibri" w:cs="Calibri"/>
      <w:sz w:val="22"/>
      <w:szCs w:val="22"/>
    </w:rPr>
  </w:style>
  <w:style w:type="character" w:customStyle="1" w:styleId="ListLabel46">
    <w:name w:val="ListLabel 46"/>
    <w:rsid w:val="00FC6B0F"/>
    <w:rPr>
      <w:rFonts w:ascii="Calibri" w:hAnsi="Calibri" w:cs="Calibri"/>
      <w:sz w:val="22"/>
      <w:szCs w:val="22"/>
    </w:rPr>
  </w:style>
  <w:style w:type="character" w:customStyle="1" w:styleId="ListLabel47">
    <w:name w:val="ListLabel 47"/>
    <w:rsid w:val="00FC6B0F"/>
    <w:rPr>
      <w:rFonts w:ascii="Calibri" w:hAnsi="Calibri" w:cs="Calibri"/>
      <w:sz w:val="22"/>
      <w:szCs w:val="22"/>
    </w:rPr>
  </w:style>
  <w:style w:type="character" w:customStyle="1" w:styleId="ListLabel48">
    <w:name w:val="ListLabel 48"/>
    <w:rsid w:val="00FC6B0F"/>
    <w:rPr>
      <w:rFonts w:ascii="Calibri" w:hAnsi="Calibri" w:cs="Calibri"/>
      <w:sz w:val="22"/>
      <w:szCs w:val="22"/>
    </w:rPr>
  </w:style>
  <w:style w:type="character" w:customStyle="1" w:styleId="ListLabel49">
    <w:name w:val="ListLabel 49"/>
    <w:rsid w:val="00FC6B0F"/>
    <w:rPr>
      <w:rFonts w:ascii="Calibri" w:hAnsi="Calibri" w:cs="Calibri"/>
      <w:sz w:val="22"/>
      <w:szCs w:val="22"/>
    </w:rPr>
  </w:style>
  <w:style w:type="character" w:customStyle="1" w:styleId="ListLabel50">
    <w:name w:val="ListLabel 50"/>
    <w:rsid w:val="00FC6B0F"/>
    <w:rPr>
      <w:rFonts w:ascii="Calibri" w:hAnsi="Calibri" w:cs="Calibri"/>
      <w:sz w:val="22"/>
      <w:szCs w:val="22"/>
    </w:rPr>
  </w:style>
  <w:style w:type="character" w:customStyle="1" w:styleId="ListLabel51">
    <w:name w:val="ListLabel 51"/>
    <w:rsid w:val="00FC6B0F"/>
    <w:rPr>
      <w:rFonts w:ascii="Calibri" w:hAnsi="Calibri" w:cs="Calibri"/>
      <w:sz w:val="22"/>
      <w:szCs w:val="22"/>
    </w:rPr>
  </w:style>
  <w:style w:type="character" w:customStyle="1" w:styleId="ListLabel52">
    <w:name w:val="ListLabel 52"/>
    <w:rsid w:val="00FC6B0F"/>
    <w:rPr>
      <w:rFonts w:ascii="Calibri" w:hAnsi="Calibri" w:cs="Calibri"/>
      <w:sz w:val="22"/>
      <w:szCs w:val="22"/>
    </w:rPr>
  </w:style>
  <w:style w:type="character" w:customStyle="1" w:styleId="ListLabel53">
    <w:name w:val="ListLabel 53"/>
    <w:rsid w:val="00FC6B0F"/>
    <w:rPr>
      <w:rFonts w:ascii="Calibri" w:hAnsi="Calibri" w:cs="Calibri"/>
      <w:sz w:val="22"/>
      <w:szCs w:val="22"/>
    </w:rPr>
  </w:style>
  <w:style w:type="character" w:customStyle="1" w:styleId="ListLabel54">
    <w:name w:val="ListLabel 54"/>
    <w:rsid w:val="00FC6B0F"/>
    <w:rPr>
      <w:rFonts w:ascii="Calibri" w:hAnsi="Calibri" w:cs="Calibri"/>
      <w:sz w:val="22"/>
      <w:szCs w:val="22"/>
    </w:rPr>
  </w:style>
  <w:style w:type="character" w:customStyle="1" w:styleId="ListLabel55">
    <w:name w:val="ListLabel 55"/>
    <w:rsid w:val="00FC6B0F"/>
    <w:rPr>
      <w:rFonts w:ascii="Calibri" w:hAnsi="Calibri" w:cs="Calibri"/>
      <w:sz w:val="22"/>
      <w:szCs w:val="22"/>
    </w:rPr>
  </w:style>
  <w:style w:type="character" w:customStyle="1" w:styleId="ListLabel56">
    <w:name w:val="ListLabel 56"/>
    <w:rsid w:val="00FC6B0F"/>
    <w:rPr>
      <w:rFonts w:ascii="Calibri" w:hAnsi="Calibri" w:cs="Calibri"/>
      <w:sz w:val="22"/>
      <w:szCs w:val="22"/>
    </w:rPr>
  </w:style>
  <w:style w:type="character" w:customStyle="1" w:styleId="ListLabel57">
    <w:name w:val="ListLabel 57"/>
    <w:rsid w:val="00FC6B0F"/>
    <w:rPr>
      <w:rFonts w:ascii="Calibri" w:hAnsi="Calibri" w:cs="Calibri"/>
      <w:sz w:val="22"/>
      <w:szCs w:val="22"/>
    </w:rPr>
  </w:style>
  <w:style w:type="character" w:customStyle="1" w:styleId="ListLabel58">
    <w:name w:val="ListLabel 58"/>
    <w:rsid w:val="00FC6B0F"/>
    <w:rPr>
      <w:rFonts w:ascii="Calibri" w:hAnsi="Calibri" w:cs="Calibri"/>
      <w:sz w:val="22"/>
      <w:szCs w:val="22"/>
    </w:rPr>
  </w:style>
  <w:style w:type="character" w:customStyle="1" w:styleId="ListLabel59">
    <w:name w:val="ListLabel 59"/>
    <w:rsid w:val="00FC6B0F"/>
    <w:rPr>
      <w:rFonts w:ascii="Calibri" w:hAnsi="Calibri" w:cs="Calibri"/>
      <w:sz w:val="22"/>
      <w:szCs w:val="22"/>
    </w:rPr>
  </w:style>
  <w:style w:type="character" w:customStyle="1" w:styleId="ListLabel60">
    <w:name w:val="ListLabel 60"/>
    <w:rsid w:val="00FC6B0F"/>
    <w:rPr>
      <w:rFonts w:ascii="Calibri" w:hAnsi="Calibri" w:cs="Calibri"/>
      <w:sz w:val="22"/>
      <w:szCs w:val="22"/>
    </w:rPr>
  </w:style>
  <w:style w:type="character" w:customStyle="1" w:styleId="ListLabel61">
    <w:name w:val="ListLabel 61"/>
    <w:rsid w:val="00FC6B0F"/>
    <w:rPr>
      <w:rFonts w:ascii="Calibri" w:hAnsi="Calibri" w:cs="Calibri"/>
      <w:sz w:val="22"/>
      <w:szCs w:val="22"/>
    </w:rPr>
  </w:style>
  <w:style w:type="character" w:customStyle="1" w:styleId="ListLabel62">
    <w:name w:val="ListLabel 62"/>
    <w:rsid w:val="00FC6B0F"/>
    <w:rPr>
      <w:rFonts w:ascii="Calibri" w:hAnsi="Calibri" w:cs="Calibri"/>
      <w:sz w:val="22"/>
      <w:szCs w:val="22"/>
    </w:rPr>
  </w:style>
  <w:style w:type="character" w:customStyle="1" w:styleId="StopkaZnak">
    <w:name w:val="Stopka Znak"/>
    <w:basedOn w:val="Domylnaczcionkaakapitu"/>
    <w:rsid w:val="00FC6B0F"/>
    <w:rPr>
      <w:rFonts w:ascii="Calibri" w:eastAsia=";Times New Roman" w:hAnsi="Calibri" w:cs=";Times New Roman"/>
      <w:sz w:val="22"/>
      <w:szCs w:val="22"/>
    </w:rPr>
  </w:style>
  <w:style w:type="character" w:customStyle="1" w:styleId="TekstprzypisudolnegoZnak">
    <w:name w:val="Tekst przypisu dolnego Znak"/>
    <w:basedOn w:val="Domylnaczcionkaakapitu"/>
    <w:rsid w:val="00FC6B0F"/>
    <w:rPr>
      <w:lang w:val="pl-PL" w:eastAsia="zh-CN"/>
    </w:rPr>
  </w:style>
  <w:style w:type="character" w:customStyle="1" w:styleId="Znakiprzypiswdolnych">
    <w:name w:val="Znaki przypisów dolnych"/>
    <w:rsid w:val="00FC6B0F"/>
    <w:rPr>
      <w:vertAlign w:val="superscript"/>
    </w:rPr>
  </w:style>
  <w:style w:type="character" w:customStyle="1" w:styleId="Zakotwiczenieprzypisudolnego">
    <w:name w:val="Zakotwiczenie przypisu dolnego"/>
    <w:rsid w:val="00FC6B0F"/>
    <w:rPr>
      <w:vertAlign w:val="superscript"/>
    </w:rPr>
  </w:style>
  <w:style w:type="character" w:customStyle="1" w:styleId="Znakiprzypiswkocowych">
    <w:name w:val="Znaki przypisów końcowych"/>
    <w:rsid w:val="00FC6B0F"/>
    <w:rPr>
      <w:vertAlign w:val="superscript"/>
    </w:rPr>
  </w:style>
  <w:style w:type="character" w:customStyle="1" w:styleId="WW-Znakiprzypiswkocowych">
    <w:name w:val="WW-Znaki przypisów końcowych"/>
    <w:rsid w:val="00FC6B0F"/>
  </w:style>
  <w:style w:type="character" w:customStyle="1" w:styleId="Zakotwiczenieprzypisukocowego">
    <w:name w:val="Zakotwiczenie przypisu końcowego"/>
    <w:rsid w:val="00FC6B0F"/>
    <w:rPr>
      <w:vertAlign w:val="superscript"/>
    </w:rPr>
  </w:style>
  <w:style w:type="paragraph" w:styleId="Nagwek">
    <w:name w:val="header"/>
    <w:basedOn w:val="Normalny"/>
    <w:next w:val="Tretekstu"/>
    <w:rsid w:val="00FC6B0F"/>
    <w:pPr>
      <w:keepNext/>
      <w:spacing w:before="240" w:after="120"/>
    </w:pPr>
    <w:rPr>
      <w:rFonts w:ascii="Liberation Sans;Arial" w:eastAsia="Microsoft YaHei" w:hAnsi="Liberation Sans;Arial" w:cs="Arial Unicode MS"/>
      <w:sz w:val="28"/>
      <w:szCs w:val="28"/>
    </w:rPr>
  </w:style>
  <w:style w:type="paragraph" w:customStyle="1" w:styleId="Tretekstu">
    <w:name w:val="Treść tekstu"/>
    <w:basedOn w:val="Normalny"/>
    <w:rsid w:val="00FC6B0F"/>
    <w:pPr>
      <w:spacing w:after="140" w:line="288" w:lineRule="auto"/>
    </w:pPr>
  </w:style>
  <w:style w:type="paragraph" w:styleId="Lista">
    <w:name w:val="List"/>
    <w:basedOn w:val="Tretekstu"/>
    <w:rsid w:val="00FC6B0F"/>
    <w:rPr>
      <w:rFonts w:cs="Arial"/>
    </w:rPr>
  </w:style>
  <w:style w:type="paragraph" w:styleId="Podpis">
    <w:name w:val="Signature"/>
    <w:basedOn w:val="Normalny"/>
    <w:rsid w:val="00FC6B0F"/>
    <w:pPr>
      <w:suppressLineNumbers/>
      <w:spacing w:before="120" w:after="120"/>
    </w:pPr>
    <w:rPr>
      <w:rFonts w:cs="Arial Unicode MS"/>
      <w:i/>
      <w:iCs/>
      <w:sz w:val="24"/>
      <w:szCs w:val="24"/>
    </w:rPr>
  </w:style>
  <w:style w:type="paragraph" w:customStyle="1" w:styleId="Indeks">
    <w:name w:val="Indeks"/>
    <w:basedOn w:val="Normalny"/>
    <w:rsid w:val="00FC6B0F"/>
    <w:pPr>
      <w:suppressLineNumbers/>
    </w:pPr>
    <w:rPr>
      <w:rFonts w:cs="Arial"/>
    </w:rPr>
  </w:style>
  <w:style w:type="paragraph" w:customStyle="1" w:styleId="Nagwek1">
    <w:name w:val="Nagłówek1"/>
    <w:basedOn w:val="Normalny"/>
    <w:next w:val="Tretekstu"/>
    <w:rsid w:val="00FC6B0F"/>
    <w:pPr>
      <w:keepNext/>
      <w:spacing w:before="240" w:after="120"/>
    </w:pPr>
    <w:rPr>
      <w:rFonts w:ascii="Liberation Sans;Arial" w:eastAsia="Microsoft YaHei" w:hAnsi="Liberation Sans;Arial" w:cs="Lucida Sans"/>
      <w:sz w:val="28"/>
      <w:szCs w:val="28"/>
    </w:rPr>
  </w:style>
  <w:style w:type="paragraph" w:styleId="Legenda">
    <w:name w:val="caption"/>
    <w:basedOn w:val="Normalny"/>
    <w:rsid w:val="00FC6B0F"/>
    <w:pPr>
      <w:suppressLineNumbers/>
      <w:spacing w:before="120" w:after="120"/>
    </w:pPr>
    <w:rPr>
      <w:rFonts w:cs="Arial"/>
      <w:i/>
      <w:iCs/>
      <w:sz w:val="24"/>
      <w:szCs w:val="24"/>
    </w:rPr>
  </w:style>
  <w:style w:type="paragraph" w:customStyle="1" w:styleId="Gwka">
    <w:name w:val="Główka"/>
    <w:basedOn w:val="Normalny"/>
    <w:next w:val="Tretekstu"/>
    <w:rsid w:val="00FC6B0F"/>
    <w:pPr>
      <w:keepNext/>
      <w:spacing w:before="240" w:after="120"/>
    </w:pPr>
    <w:rPr>
      <w:rFonts w:ascii="Liberation Sans;Arial" w:eastAsia="Microsoft YaHei" w:hAnsi="Liberation Sans;Arial" w:cs="Arial"/>
      <w:sz w:val="28"/>
      <w:szCs w:val="28"/>
    </w:rPr>
  </w:style>
  <w:style w:type="paragraph" w:styleId="NormalnyWeb">
    <w:name w:val="Normal (Web)"/>
    <w:basedOn w:val="Normalny"/>
    <w:rsid w:val="00FC6B0F"/>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rsid w:val="00FC6B0F"/>
    <w:pPr>
      <w:spacing w:before="280" w:after="142" w:line="288" w:lineRule="auto"/>
    </w:pPr>
    <w:rPr>
      <w:rFonts w:eastAsia="Times New Roman" w:cs="Calibri"/>
      <w:color w:val="00000A"/>
    </w:rPr>
  </w:style>
  <w:style w:type="paragraph" w:customStyle="1" w:styleId="Default">
    <w:name w:val="Default"/>
    <w:rsid w:val="00FC6B0F"/>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FC6B0F"/>
    <w:pPr>
      <w:ind w:left="720"/>
      <w:contextualSpacing/>
    </w:pPr>
  </w:style>
  <w:style w:type="paragraph" w:styleId="Tekstdymka">
    <w:name w:val="Balloon Text"/>
    <w:basedOn w:val="Normalny"/>
    <w:rsid w:val="00FC6B0F"/>
    <w:pPr>
      <w:spacing w:after="0" w:line="240" w:lineRule="auto"/>
    </w:pPr>
    <w:rPr>
      <w:rFonts w:ascii="Segoe UI" w:hAnsi="Segoe UI" w:cs="Segoe UI"/>
      <w:sz w:val="18"/>
      <w:szCs w:val="18"/>
    </w:rPr>
  </w:style>
  <w:style w:type="paragraph" w:styleId="Stopka">
    <w:name w:val="footer"/>
    <w:basedOn w:val="Normalny"/>
    <w:rsid w:val="00FC6B0F"/>
    <w:pPr>
      <w:tabs>
        <w:tab w:val="center" w:pos="4536"/>
        <w:tab w:val="right" w:pos="9072"/>
      </w:tabs>
    </w:pPr>
  </w:style>
  <w:style w:type="paragraph" w:customStyle="1" w:styleId="Przypisdolny">
    <w:name w:val="Przypis dolny"/>
    <w:basedOn w:val="Normalny"/>
    <w:rsid w:val="00FC6B0F"/>
    <w:pPr>
      <w:spacing w:after="0" w:line="240" w:lineRule="auto"/>
    </w:pPr>
    <w:rPr>
      <w:rFonts w:ascii="Times New Roman" w:eastAsia="Times New Roman" w:hAnsi="Times New Roman" w:cs="Times New Roman"/>
      <w:sz w:val="20"/>
      <w:szCs w:val="20"/>
    </w:rPr>
  </w:style>
  <w:style w:type="numbering" w:customStyle="1" w:styleId="WW8Num1">
    <w:name w:val="WW8Num1"/>
    <w:rsid w:val="00FC6B0F"/>
  </w:style>
  <w:style w:type="numbering" w:customStyle="1" w:styleId="WW8Num2">
    <w:name w:val="WW8Num2"/>
    <w:rsid w:val="00FC6B0F"/>
  </w:style>
  <w:style w:type="numbering" w:customStyle="1" w:styleId="WW8Num3">
    <w:name w:val="WW8Num3"/>
    <w:rsid w:val="00FC6B0F"/>
  </w:style>
  <w:style w:type="numbering" w:customStyle="1" w:styleId="WW8Num4">
    <w:name w:val="WW8Num4"/>
    <w:rsid w:val="00FC6B0F"/>
  </w:style>
  <w:style w:type="numbering" w:customStyle="1" w:styleId="WW8Num5">
    <w:name w:val="WW8Num5"/>
    <w:rsid w:val="00FC6B0F"/>
  </w:style>
  <w:style w:type="numbering" w:customStyle="1" w:styleId="WW8Num6">
    <w:name w:val="WW8Num6"/>
    <w:rsid w:val="00FC6B0F"/>
  </w:style>
  <w:style w:type="numbering" w:customStyle="1" w:styleId="WW8Num7">
    <w:name w:val="WW8Num7"/>
    <w:rsid w:val="00FC6B0F"/>
  </w:style>
  <w:style w:type="numbering" w:customStyle="1" w:styleId="WW8Num8">
    <w:name w:val="WW8Num8"/>
    <w:rsid w:val="00FC6B0F"/>
  </w:style>
  <w:style w:type="numbering" w:customStyle="1" w:styleId="WW8Num9">
    <w:name w:val="WW8Num9"/>
    <w:rsid w:val="00FC6B0F"/>
  </w:style>
  <w:style w:type="numbering" w:customStyle="1" w:styleId="WW8Num10">
    <w:name w:val="WW8Num10"/>
    <w:rsid w:val="00FC6B0F"/>
  </w:style>
  <w:style w:type="numbering" w:customStyle="1" w:styleId="WW8Num11">
    <w:name w:val="WW8Num11"/>
    <w:rsid w:val="00FC6B0F"/>
  </w:style>
  <w:style w:type="numbering" w:customStyle="1" w:styleId="WW8Num12">
    <w:name w:val="WW8Num12"/>
    <w:rsid w:val="00FC6B0F"/>
  </w:style>
  <w:style w:type="numbering" w:customStyle="1" w:styleId="WW8Num13">
    <w:name w:val="WW8Num13"/>
    <w:rsid w:val="00FC6B0F"/>
  </w:style>
  <w:style w:type="numbering" w:customStyle="1" w:styleId="WW8Num14">
    <w:name w:val="WW8Num14"/>
    <w:rsid w:val="00FC6B0F"/>
  </w:style>
  <w:style w:type="numbering" w:customStyle="1" w:styleId="WW8Num15">
    <w:name w:val="WW8Num15"/>
    <w:rsid w:val="00FC6B0F"/>
  </w:style>
  <w:style w:type="numbering" w:customStyle="1" w:styleId="WW8Num16">
    <w:name w:val="WW8Num16"/>
    <w:rsid w:val="00FC6B0F"/>
  </w:style>
  <w:style w:type="numbering" w:customStyle="1" w:styleId="WW8Num17">
    <w:name w:val="WW8Num17"/>
    <w:rsid w:val="00FC6B0F"/>
  </w:style>
  <w:style w:type="numbering" w:customStyle="1" w:styleId="WW8Num18">
    <w:name w:val="WW8Num18"/>
    <w:rsid w:val="00FC6B0F"/>
  </w:style>
  <w:style w:type="numbering" w:customStyle="1" w:styleId="WW8Num19">
    <w:name w:val="WW8Num19"/>
    <w:rsid w:val="00FC6B0F"/>
  </w:style>
  <w:style w:type="numbering" w:customStyle="1" w:styleId="WW8Num20">
    <w:name w:val="WW8Num20"/>
    <w:rsid w:val="00FC6B0F"/>
  </w:style>
  <w:style w:type="numbering" w:customStyle="1" w:styleId="WW8Num21">
    <w:name w:val="WW8Num21"/>
    <w:rsid w:val="00FC6B0F"/>
  </w:style>
  <w:style w:type="numbering" w:customStyle="1" w:styleId="WW8Num22">
    <w:name w:val="WW8Num22"/>
    <w:rsid w:val="00FC6B0F"/>
  </w:style>
  <w:style w:type="numbering" w:customStyle="1" w:styleId="WW8Num23">
    <w:name w:val="WW8Num23"/>
    <w:rsid w:val="00FC6B0F"/>
  </w:style>
  <w:style w:type="numbering" w:customStyle="1" w:styleId="WW8Num24">
    <w:name w:val="WW8Num24"/>
    <w:rsid w:val="00FC6B0F"/>
  </w:style>
  <w:style w:type="numbering" w:customStyle="1" w:styleId="WW8Num25">
    <w:name w:val="WW8Num25"/>
    <w:rsid w:val="00FC6B0F"/>
  </w:style>
  <w:style w:type="numbering" w:customStyle="1" w:styleId="WW8Num26">
    <w:name w:val="WW8Num26"/>
    <w:rsid w:val="00FC6B0F"/>
  </w:style>
  <w:style w:type="numbering" w:customStyle="1" w:styleId="WW8Num27">
    <w:name w:val="WW8Num27"/>
    <w:rsid w:val="00FC6B0F"/>
  </w:style>
  <w:style w:type="numbering" w:customStyle="1" w:styleId="WW8Num28">
    <w:name w:val="WW8Num28"/>
    <w:rsid w:val="00FC6B0F"/>
  </w:style>
  <w:style w:type="numbering" w:customStyle="1" w:styleId="WW8Num29">
    <w:name w:val="WW8Num29"/>
    <w:rsid w:val="00FC6B0F"/>
  </w:style>
  <w:style w:type="numbering" w:customStyle="1" w:styleId="WW8Num30">
    <w:name w:val="WW8Num30"/>
    <w:rsid w:val="00FC6B0F"/>
  </w:style>
  <w:style w:type="numbering" w:customStyle="1" w:styleId="WW8Num31">
    <w:name w:val="WW8Num31"/>
    <w:rsid w:val="00FC6B0F"/>
  </w:style>
  <w:style w:type="numbering" w:customStyle="1" w:styleId="WW8Num32">
    <w:name w:val="WW8Num32"/>
    <w:rsid w:val="00FC6B0F"/>
  </w:style>
  <w:style w:type="numbering" w:customStyle="1" w:styleId="WW8Num33">
    <w:name w:val="WW8Num33"/>
    <w:rsid w:val="00FC6B0F"/>
  </w:style>
  <w:style w:type="numbering" w:customStyle="1" w:styleId="WW8Num34">
    <w:name w:val="WW8Num34"/>
    <w:rsid w:val="00FC6B0F"/>
  </w:style>
  <w:style w:type="numbering" w:customStyle="1" w:styleId="WW8Num35">
    <w:name w:val="WW8Num35"/>
    <w:rsid w:val="00FC6B0F"/>
  </w:style>
  <w:style w:type="numbering" w:customStyle="1" w:styleId="WW8Num36">
    <w:name w:val="WW8Num36"/>
    <w:rsid w:val="00FC6B0F"/>
  </w:style>
  <w:style w:type="numbering" w:customStyle="1" w:styleId="WW8Num37">
    <w:name w:val="WW8Num37"/>
    <w:rsid w:val="00FC6B0F"/>
  </w:style>
  <w:style w:type="numbering" w:customStyle="1" w:styleId="WW8Num38">
    <w:name w:val="WW8Num38"/>
    <w:rsid w:val="00FC6B0F"/>
  </w:style>
  <w:style w:type="numbering" w:customStyle="1" w:styleId="WW8Num39">
    <w:name w:val="WW8Num39"/>
    <w:rsid w:val="00FC6B0F"/>
  </w:style>
  <w:style w:type="numbering" w:customStyle="1" w:styleId="WW8Num40">
    <w:name w:val="WW8Num40"/>
    <w:rsid w:val="00FC6B0F"/>
  </w:style>
  <w:style w:type="numbering" w:customStyle="1" w:styleId="WW8Num41">
    <w:name w:val="WW8Num41"/>
    <w:rsid w:val="00FC6B0F"/>
  </w:style>
  <w:style w:type="paragraph" w:customStyle="1" w:styleId="NormalnyWeb1">
    <w:name w:val="Normalny (Web)1"/>
    <w:basedOn w:val="Normalny"/>
    <w:rsid w:val="0009610D"/>
    <w:pPr>
      <w:spacing w:before="280" w:after="142" w:line="288" w:lineRule="auto"/>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0099">
      <w:bodyDiv w:val="1"/>
      <w:marLeft w:val="0"/>
      <w:marRight w:val="0"/>
      <w:marTop w:val="0"/>
      <w:marBottom w:val="0"/>
      <w:divBdr>
        <w:top w:val="none" w:sz="0" w:space="0" w:color="auto"/>
        <w:left w:val="none" w:sz="0" w:space="0" w:color="auto"/>
        <w:bottom w:val="none" w:sz="0" w:space="0" w:color="auto"/>
        <w:right w:val="none" w:sz="0" w:space="0" w:color="auto"/>
      </w:divBdr>
    </w:div>
    <w:div w:id="732436130">
      <w:bodyDiv w:val="1"/>
      <w:marLeft w:val="0"/>
      <w:marRight w:val="0"/>
      <w:marTop w:val="0"/>
      <w:marBottom w:val="0"/>
      <w:divBdr>
        <w:top w:val="none" w:sz="0" w:space="0" w:color="auto"/>
        <w:left w:val="none" w:sz="0" w:space="0" w:color="auto"/>
        <w:bottom w:val="none" w:sz="0" w:space="0" w:color="auto"/>
        <w:right w:val="none" w:sz="0" w:space="0" w:color="auto"/>
      </w:divBdr>
    </w:div>
    <w:div w:id="1131287972">
      <w:bodyDiv w:val="1"/>
      <w:marLeft w:val="0"/>
      <w:marRight w:val="0"/>
      <w:marTop w:val="0"/>
      <w:marBottom w:val="0"/>
      <w:divBdr>
        <w:top w:val="none" w:sz="0" w:space="0" w:color="auto"/>
        <w:left w:val="none" w:sz="0" w:space="0" w:color="auto"/>
        <w:bottom w:val="none" w:sz="0" w:space="0" w:color="auto"/>
        <w:right w:val="none" w:sz="0" w:space="0" w:color="auto"/>
      </w:divBdr>
    </w:div>
    <w:div w:id="191732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10291</TotalTime>
  <Pages>1</Pages>
  <Words>3711</Words>
  <Characters>22268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anna.mykowska</dc:creator>
  <cp:lastModifiedBy>Edyta</cp:lastModifiedBy>
  <cp:revision>40</cp:revision>
  <cp:lastPrinted>1995-11-21T17:41:00Z</cp:lastPrinted>
  <dcterms:created xsi:type="dcterms:W3CDTF">1995-11-21T17:41:00Z</dcterms:created>
  <dcterms:modified xsi:type="dcterms:W3CDTF">2024-11-14T19:55:00Z</dcterms:modified>
  <dc:language>pl-PL</dc:language>
</cp:coreProperties>
</file>